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BA" w:rsidRDefault="009047BA" w:rsidP="009047BA">
      <w:pP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Техническая спецификация</w:t>
      </w:r>
    </w:p>
    <w:p w:rsidR="009047BA" w:rsidRDefault="009047BA" w:rsidP="009047BA">
      <w:pP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047BA" w:rsidRDefault="009047BA" w:rsidP="009047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368D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Офисная мебель должна соответствовать по дизайну и размеру, корпоративным образцам.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По всем лотам требуемая </w:t>
      </w:r>
      <w:r w:rsidRPr="005368D1">
        <w:rPr>
          <w:rFonts w:ascii="Times New Roman" w:hAnsi="Times New Roman" w:cs="Times New Roman"/>
          <w:sz w:val="24"/>
          <w:szCs w:val="24"/>
          <w:lang w:val="ru-RU"/>
        </w:rPr>
        <w:t>гарантия - 3 года и ежеквартальное сервисное обслуживание.</w:t>
      </w:r>
    </w:p>
    <w:p w:rsidR="009047BA" w:rsidRDefault="009047BA" w:rsidP="009047B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Поставка по заявкам, высланным по электронной почте в течение 2015 года.</w:t>
      </w:r>
    </w:p>
    <w:p w:rsidR="009047BA" w:rsidRPr="009047BA" w:rsidRDefault="009047BA" w:rsidP="009047B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047BA">
        <w:rPr>
          <w:rFonts w:ascii="Times New Roman" w:hAnsi="Times New Roman" w:cs="Times New Roman"/>
          <w:b/>
          <w:sz w:val="24"/>
          <w:szCs w:val="24"/>
          <w:lang w:val="ru-RU"/>
        </w:rPr>
        <w:t>Обязательное требование</w:t>
      </w:r>
      <w:r w:rsidR="009D7F0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047BA">
        <w:rPr>
          <w:rFonts w:ascii="Times New Roman" w:hAnsi="Times New Roman" w:cs="Times New Roman"/>
          <w:b/>
          <w:sz w:val="24"/>
          <w:szCs w:val="24"/>
          <w:lang w:val="ru-RU"/>
        </w:rPr>
        <w:t>- предоставления технической спецификации по всем лотам.</w:t>
      </w:r>
    </w:p>
    <w:p w:rsidR="002E5569" w:rsidRDefault="002E5569" w:rsidP="002E5569">
      <w:pPr>
        <w:rPr>
          <w:lang w:val="ru-RU"/>
        </w:rPr>
      </w:pPr>
    </w:p>
    <w:p w:rsidR="009047BA" w:rsidRPr="002838C7" w:rsidRDefault="009047BA" w:rsidP="002E556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047B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Стол </w:t>
      </w:r>
      <w:r w:rsidR="002838C7">
        <w:rPr>
          <w:rFonts w:ascii="Times New Roman" w:hAnsi="Times New Roman" w:cs="Times New Roman"/>
          <w:b/>
          <w:sz w:val="24"/>
          <w:szCs w:val="24"/>
          <w:lang w:val="ru-RU"/>
        </w:rPr>
        <w:t>рабочий из МДФ</w:t>
      </w:r>
    </w:p>
    <w:p w:rsidR="009047BA" w:rsidRPr="009047BA" w:rsidRDefault="009047BA" w:rsidP="002E556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E5569" w:rsidRPr="009047BA" w:rsidRDefault="002E5569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047BA">
        <w:rPr>
          <w:rFonts w:ascii="Times New Roman" w:hAnsi="Times New Roman" w:cs="Times New Roman"/>
          <w:sz w:val="24"/>
          <w:szCs w:val="24"/>
          <w:lang w:val="ru-RU"/>
        </w:rPr>
        <w:t>Длина: 160 см</w:t>
      </w:r>
      <w:r w:rsidR="009047BA">
        <w:rPr>
          <w:rFonts w:ascii="Times New Roman" w:hAnsi="Times New Roman" w:cs="Times New Roman"/>
          <w:sz w:val="24"/>
          <w:szCs w:val="24"/>
          <w:lang w:val="ru-RU"/>
        </w:rPr>
        <w:t>, ш</w:t>
      </w:r>
      <w:r w:rsidRPr="009047BA">
        <w:rPr>
          <w:rFonts w:ascii="Times New Roman" w:hAnsi="Times New Roman" w:cs="Times New Roman"/>
          <w:sz w:val="24"/>
          <w:szCs w:val="24"/>
          <w:lang w:val="ru-RU"/>
        </w:rPr>
        <w:t>ирина левой стороны: 59 см</w:t>
      </w:r>
      <w:bookmarkStart w:id="0" w:name="_GoBack"/>
      <w:bookmarkEnd w:id="0"/>
      <w:r w:rsidR="009047BA">
        <w:rPr>
          <w:rFonts w:ascii="Times New Roman" w:hAnsi="Times New Roman" w:cs="Times New Roman"/>
          <w:sz w:val="24"/>
          <w:szCs w:val="24"/>
          <w:lang w:val="ru-RU"/>
        </w:rPr>
        <w:t>, ш</w:t>
      </w:r>
      <w:r w:rsidRPr="009047BA">
        <w:rPr>
          <w:rFonts w:ascii="Times New Roman" w:hAnsi="Times New Roman" w:cs="Times New Roman"/>
          <w:sz w:val="24"/>
          <w:szCs w:val="24"/>
          <w:lang w:val="ru-RU"/>
        </w:rPr>
        <w:t>ирина правой стороны: 79 см</w:t>
      </w:r>
    </w:p>
    <w:p w:rsidR="002E5569" w:rsidRPr="009047BA" w:rsidRDefault="009047BA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047BA">
        <w:rPr>
          <w:rFonts w:ascii="Times New Roman" w:hAnsi="Times New Roman" w:cs="Times New Roman"/>
          <w:sz w:val="24"/>
          <w:szCs w:val="24"/>
          <w:lang w:val="ru-RU"/>
        </w:rPr>
        <w:t>Толщина: материала 32 мм, ПВХ 2-4мм</w:t>
      </w:r>
      <w:r>
        <w:rPr>
          <w:rFonts w:ascii="Times New Roman" w:hAnsi="Times New Roman" w:cs="Times New Roman"/>
          <w:sz w:val="24"/>
          <w:szCs w:val="24"/>
          <w:lang w:val="ru-RU"/>
        </w:rPr>
        <w:t>, стол на металлических ножках</w:t>
      </w:r>
    </w:p>
    <w:p w:rsidR="002E5569" w:rsidRDefault="002E5569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047BA">
        <w:rPr>
          <w:rFonts w:ascii="Times New Roman" w:hAnsi="Times New Roman" w:cs="Times New Roman"/>
          <w:sz w:val="24"/>
          <w:szCs w:val="24"/>
          <w:lang w:val="ru-RU"/>
        </w:rPr>
        <w:t>Цвет: серый</w:t>
      </w:r>
      <w:r w:rsidR="009047BA" w:rsidRPr="009047BA">
        <w:rPr>
          <w:rFonts w:ascii="Times New Roman" w:hAnsi="Times New Roman" w:cs="Times New Roman"/>
          <w:sz w:val="24"/>
          <w:szCs w:val="24"/>
          <w:lang w:val="ru-RU"/>
        </w:rPr>
        <w:t>, м</w:t>
      </w:r>
      <w:r w:rsidRPr="009047BA">
        <w:rPr>
          <w:rFonts w:ascii="Times New Roman" w:hAnsi="Times New Roman" w:cs="Times New Roman"/>
          <w:sz w:val="24"/>
          <w:szCs w:val="24"/>
          <w:lang w:val="ru-RU"/>
        </w:rPr>
        <w:t>атериал: МДФ</w:t>
      </w:r>
    </w:p>
    <w:p w:rsidR="009047BA" w:rsidRPr="009047BA" w:rsidRDefault="009047BA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Количество 1 штука</w:t>
      </w:r>
    </w:p>
    <w:p w:rsidR="009047BA" w:rsidRPr="009047BA" w:rsidRDefault="009047BA" w:rsidP="002E556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047BA" w:rsidRDefault="009047BA" w:rsidP="002E5569">
      <w:pPr>
        <w:rPr>
          <w:lang w:val="ru-RU"/>
        </w:rPr>
      </w:pPr>
    </w:p>
    <w:p w:rsidR="00784BC3" w:rsidRDefault="002E5569">
      <w:pPr>
        <w:rPr>
          <w:lang w:val="ru-RU"/>
        </w:rPr>
      </w:pPr>
      <w:r w:rsidRPr="002E5569">
        <w:rPr>
          <w:noProof/>
          <w:lang w:val="ru-RU" w:eastAsia="ru-RU"/>
        </w:rPr>
        <w:drawing>
          <wp:inline distT="0" distB="0" distL="0" distR="0">
            <wp:extent cx="4288004" cy="3219450"/>
            <wp:effectExtent l="19050" t="0" r="0" b="0"/>
            <wp:docPr id="1" name="Picture 1" descr="C:\Documents and Settings\Malika.C\Desktop\фото ст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lika.C\Desktop\фото сто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004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F9" w:rsidRPr="006866F9" w:rsidRDefault="006866F9">
      <w:pPr>
        <w:rPr>
          <w:lang w:val="ru-RU"/>
        </w:rPr>
      </w:pPr>
      <w:r>
        <w:rPr>
          <w:rFonts w:ascii="Times New Roman" w:hAnsi="Times New Roman"/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4391025" cy="2834207"/>
            <wp:effectExtent l="19050" t="0" r="9525" b="0"/>
            <wp:docPr id="16" name="Рисунок 6" descr="IMG_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2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69" w:rsidRDefault="002E5569"/>
    <w:p w:rsidR="002D2658" w:rsidRDefault="002D2658" w:rsidP="002838C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38C7" w:rsidRPr="002838C7" w:rsidRDefault="002838C7" w:rsidP="002838C7">
      <w:pPr>
        <w:rPr>
          <w:rFonts w:ascii="Arial CYR" w:eastAsia="Times New Roman" w:hAnsi="Arial CYR" w:cs="Arial CYR"/>
          <w:sz w:val="20"/>
          <w:szCs w:val="20"/>
          <w:lang w:val="ru-RU"/>
        </w:rPr>
      </w:pPr>
      <w:r w:rsidRPr="002838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Стол руководителя со столешницей из МДФ</w:t>
      </w:r>
    </w:p>
    <w:p w:rsidR="009047BA" w:rsidRDefault="009047BA" w:rsidP="009047B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047BA" w:rsidRPr="009047BA" w:rsidRDefault="009047BA" w:rsidP="009047B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5569" w:rsidRPr="002E5569" w:rsidRDefault="002E5569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5569">
        <w:rPr>
          <w:rFonts w:ascii="Times New Roman" w:hAnsi="Times New Roman" w:cs="Times New Roman"/>
          <w:sz w:val="24"/>
          <w:szCs w:val="24"/>
          <w:lang w:val="ru-RU"/>
        </w:rPr>
        <w:t xml:space="preserve">Стол рабочий эргономичный </w:t>
      </w:r>
      <w:r>
        <w:rPr>
          <w:rFonts w:ascii="Times New Roman" w:hAnsi="Times New Roman" w:cs="Times New Roman"/>
          <w:sz w:val="24"/>
          <w:szCs w:val="24"/>
          <w:lang w:val="ru-RU"/>
        </w:rPr>
        <w:t>с п</w:t>
      </w:r>
      <w:r w:rsidR="00955A7C">
        <w:rPr>
          <w:rFonts w:ascii="Times New Roman" w:hAnsi="Times New Roman" w:cs="Times New Roman"/>
          <w:sz w:val="24"/>
          <w:szCs w:val="24"/>
          <w:lang w:val="ru-RU"/>
        </w:rPr>
        <w:t>риставкой</w:t>
      </w:r>
      <w:r w:rsidRPr="002E5569">
        <w:rPr>
          <w:rFonts w:ascii="Times New Roman" w:hAnsi="Times New Roman" w:cs="Times New Roman"/>
          <w:sz w:val="24"/>
          <w:szCs w:val="24"/>
          <w:lang w:val="ru-RU"/>
        </w:rPr>
        <w:t xml:space="preserve">. Материал </w:t>
      </w:r>
      <w:r w:rsidR="00955A7C">
        <w:rPr>
          <w:rFonts w:ascii="Times New Roman" w:hAnsi="Times New Roman" w:cs="Times New Roman"/>
          <w:sz w:val="24"/>
          <w:szCs w:val="24"/>
          <w:lang w:val="ru-RU"/>
        </w:rPr>
        <w:t xml:space="preserve">столешницы </w:t>
      </w:r>
      <w:r w:rsidRPr="002E5569">
        <w:rPr>
          <w:rFonts w:ascii="Times New Roman" w:hAnsi="Times New Roman" w:cs="Times New Roman"/>
          <w:sz w:val="24"/>
          <w:szCs w:val="24"/>
          <w:lang w:val="ru-RU"/>
        </w:rPr>
        <w:t xml:space="preserve">МДФ </w:t>
      </w:r>
    </w:p>
    <w:p w:rsidR="002E5569" w:rsidRPr="002E5569" w:rsidRDefault="002E5569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5569">
        <w:rPr>
          <w:rFonts w:ascii="Times New Roman" w:hAnsi="Times New Roman" w:cs="Times New Roman"/>
          <w:sz w:val="24"/>
          <w:szCs w:val="24"/>
          <w:lang w:val="ru-RU"/>
        </w:rPr>
        <w:t xml:space="preserve">толщина 32 мм. </w:t>
      </w:r>
      <w:r w:rsidRPr="002E5569">
        <w:rPr>
          <w:rFonts w:ascii="Times New Roman" w:hAnsi="Times New Roman" w:cs="Times New Roman"/>
          <w:sz w:val="24"/>
          <w:szCs w:val="24"/>
          <w:lang w:val="ru-RU"/>
        </w:rPr>
        <w:br/>
        <w:t>Основание стола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E5569">
        <w:rPr>
          <w:rFonts w:ascii="Times New Roman" w:hAnsi="Times New Roman" w:cs="Times New Roman"/>
          <w:sz w:val="24"/>
          <w:szCs w:val="24"/>
          <w:lang w:val="ru-RU"/>
        </w:rPr>
        <w:t xml:space="preserve"> металлическое.</w:t>
      </w:r>
    </w:p>
    <w:p w:rsidR="002E5569" w:rsidRDefault="002E5569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5569">
        <w:rPr>
          <w:rFonts w:ascii="Times New Roman" w:hAnsi="Times New Roman" w:cs="Times New Roman"/>
          <w:sz w:val="24"/>
          <w:szCs w:val="24"/>
          <w:lang w:val="ru-RU"/>
        </w:rPr>
        <w:t>Габариты: длина:</w:t>
      </w:r>
      <w:r w:rsidR="009047BA">
        <w:rPr>
          <w:rFonts w:ascii="Times New Roman" w:hAnsi="Times New Roman" w:cs="Times New Roman"/>
          <w:sz w:val="24"/>
          <w:szCs w:val="24"/>
          <w:lang w:val="ru-RU"/>
        </w:rPr>
        <w:t xml:space="preserve"> не менее 1800мм., ширина не менее 1200мм., высота не менее </w:t>
      </w:r>
      <w:r w:rsidRPr="002E5569">
        <w:rPr>
          <w:rFonts w:ascii="Times New Roman" w:hAnsi="Times New Roman" w:cs="Times New Roman"/>
          <w:sz w:val="24"/>
          <w:szCs w:val="24"/>
          <w:lang w:val="ru-RU"/>
        </w:rPr>
        <w:t xml:space="preserve">750мм. </w:t>
      </w:r>
      <w:r w:rsidRPr="009047BA">
        <w:rPr>
          <w:rFonts w:ascii="Times New Roman" w:hAnsi="Times New Roman" w:cs="Times New Roman"/>
          <w:sz w:val="24"/>
          <w:szCs w:val="24"/>
          <w:lang w:val="ru-RU"/>
        </w:rPr>
        <w:t>ПВХ 2-4мм. Цвет серый</w:t>
      </w:r>
    </w:p>
    <w:p w:rsidR="009047BA" w:rsidRPr="009047BA" w:rsidRDefault="009047BA" w:rsidP="002E5569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Количество 1 штука</w:t>
      </w:r>
    </w:p>
    <w:p w:rsidR="002E5569" w:rsidRPr="009047BA" w:rsidRDefault="002E5569" w:rsidP="002E5569">
      <w:pPr>
        <w:rPr>
          <w:sz w:val="24"/>
          <w:szCs w:val="24"/>
          <w:lang w:val="ru-RU"/>
        </w:rPr>
      </w:pPr>
    </w:p>
    <w:p w:rsidR="002E5569" w:rsidRPr="009047BA" w:rsidRDefault="002E5569">
      <w:pPr>
        <w:rPr>
          <w:lang w:val="ru-RU"/>
        </w:rPr>
      </w:pPr>
      <w:r w:rsidRPr="002E5569">
        <w:rPr>
          <w:noProof/>
          <w:lang w:val="ru-RU" w:eastAsia="ru-RU"/>
        </w:rPr>
        <w:drawing>
          <wp:inline distT="0" distB="0" distL="0" distR="0">
            <wp:extent cx="3533775" cy="2647950"/>
            <wp:effectExtent l="0" t="0" r="9525" b="0"/>
            <wp:docPr id="2" name="Рисунок 1" descr="стол%20менежд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ол%20менеждера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69" w:rsidRPr="009047BA" w:rsidRDefault="006866F9" w:rsidP="002E5569">
      <w:pPr>
        <w:rPr>
          <w:lang w:val="ru-RU"/>
        </w:rPr>
      </w:pPr>
      <w:r>
        <w:rPr>
          <w:rFonts w:ascii="Times New Roman" w:hAnsi="Times New Roman"/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3718775" cy="2400300"/>
            <wp:effectExtent l="19050" t="0" r="0" b="0"/>
            <wp:docPr id="15" name="Рисунок 3" descr="IMG_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2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BA" w:rsidRDefault="009047BA" w:rsidP="009047B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047BA" w:rsidRDefault="009047BA" w:rsidP="009047B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047BA" w:rsidRPr="009047BA" w:rsidRDefault="009047BA" w:rsidP="009047B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Шкаф стеллаж</w:t>
      </w:r>
    </w:p>
    <w:p w:rsidR="009047BA" w:rsidRPr="009047BA" w:rsidRDefault="009047BA" w:rsidP="009047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047BA">
        <w:rPr>
          <w:rFonts w:ascii="Times New Roman" w:hAnsi="Times New Roman" w:cs="Times New Roman"/>
          <w:sz w:val="24"/>
          <w:szCs w:val="24"/>
          <w:lang w:val="ru-RU"/>
        </w:rPr>
        <w:t xml:space="preserve">Толщина </w:t>
      </w:r>
      <w:r>
        <w:rPr>
          <w:rFonts w:ascii="Times New Roman" w:hAnsi="Times New Roman" w:cs="Times New Roman"/>
          <w:sz w:val="24"/>
          <w:szCs w:val="24"/>
          <w:lang w:val="ru-RU"/>
        </w:rPr>
        <w:t>материала не менее 18 мм</w:t>
      </w:r>
      <w:r w:rsidRPr="009047B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047BA" w:rsidRPr="009047BA" w:rsidRDefault="009047BA" w:rsidP="009047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047BA">
        <w:rPr>
          <w:rFonts w:ascii="Times New Roman" w:hAnsi="Times New Roman" w:cs="Times New Roman"/>
          <w:sz w:val="24"/>
          <w:szCs w:val="24"/>
          <w:lang w:val="ru-RU"/>
        </w:rPr>
        <w:t>Цвет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4941">
        <w:rPr>
          <w:rFonts w:ascii="Times New Roman" w:hAnsi="Times New Roman" w:cs="Times New Roman"/>
          <w:sz w:val="24"/>
          <w:szCs w:val="24"/>
          <w:lang w:val="ru-RU"/>
        </w:rPr>
        <w:t>согласовать с заказчиком</w:t>
      </w:r>
      <w:r w:rsidRPr="009047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047BA" w:rsidRDefault="009047BA" w:rsidP="009047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047BA">
        <w:rPr>
          <w:rFonts w:ascii="Times New Roman" w:hAnsi="Times New Roman" w:cs="Times New Roman"/>
          <w:sz w:val="24"/>
          <w:szCs w:val="24"/>
          <w:lang w:val="ru-RU"/>
        </w:rPr>
        <w:t xml:space="preserve">Материал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047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ЛДСП, пол</w:t>
      </w:r>
      <w:r w:rsidR="00134941">
        <w:rPr>
          <w:rFonts w:ascii="Times New Roman" w:hAnsi="Times New Roman" w:cs="Times New Roman"/>
          <w:sz w:val="24"/>
          <w:szCs w:val="24"/>
          <w:lang w:val="ru-RU"/>
        </w:rPr>
        <w:t>ки под формат А4, дверцы закрывающиеся на центральный замок</w:t>
      </w:r>
    </w:p>
    <w:p w:rsidR="00134941" w:rsidRDefault="00134941" w:rsidP="009047B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Размеры высота не менее 168 см, ширина не менее 128 см, глубина не менее 40 см</w:t>
      </w:r>
    </w:p>
    <w:p w:rsidR="00134941" w:rsidRPr="009047BA" w:rsidRDefault="00134941" w:rsidP="009047B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Сборка и доставка в международном аэропорту  г.Астана</w:t>
      </w:r>
    </w:p>
    <w:p w:rsidR="002E5569" w:rsidRPr="009047BA" w:rsidRDefault="002E5569" w:rsidP="002E5569">
      <w:pPr>
        <w:rPr>
          <w:lang w:val="ru-RU"/>
        </w:rPr>
      </w:pPr>
    </w:p>
    <w:p w:rsidR="002E5569" w:rsidRPr="009047BA" w:rsidRDefault="002E5569" w:rsidP="002E5569">
      <w:pPr>
        <w:rPr>
          <w:lang w:val="ru-RU"/>
        </w:rPr>
      </w:pPr>
    </w:p>
    <w:p w:rsidR="002E5569" w:rsidRPr="009047BA" w:rsidRDefault="009047BA" w:rsidP="002E5569">
      <w:pPr>
        <w:rPr>
          <w:lang w:val="ru-RU"/>
        </w:rPr>
      </w:pPr>
      <w:r w:rsidRPr="009047BA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266950" cy="2484801"/>
            <wp:effectExtent l="19050" t="0" r="0" b="0"/>
            <wp:docPr id="9" name="Рисунок 0" descr="Локеры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керы 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79" cy="249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58" w:rsidRDefault="002D2658" w:rsidP="00134941">
      <w:pPr>
        <w:rPr>
          <w:rFonts w:ascii="Times New Roman" w:hAnsi="Times New Roman" w:cs="Times New Roman"/>
          <w:b/>
          <w:sz w:val="24"/>
          <w:szCs w:val="24"/>
        </w:rPr>
      </w:pPr>
    </w:p>
    <w:p w:rsidR="00134941" w:rsidRPr="009047BA" w:rsidRDefault="00134941" w:rsidP="0013494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Диван угловой</w:t>
      </w:r>
    </w:p>
    <w:p w:rsidR="002E5569" w:rsidRPr="009047BA" w:rsidRDefault="002E5569" w:rsidP="002E5569">
      <w:pPr>
        <w:jc w:val="center"/>
        <w:rPr>
          <w:b/>
          <w:sz w:val="28"/>
          <w:szCs w:val="28"/>
          <w:lang w:val="ru-RU"/>
        </w:rPr>
      </w:pPr>
    </w:p>
    <w:p w:rsidR="00134941" w:rsidRPr="00134941" w:rsidRDefault="00134941" w:rsidP="00134941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134941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 xml:space="preserve">Тех.описание: </w:t>
      </w:r>
      <w:r w:rsidRPr="0013494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Каркас из пиломатериала: сосна 8-% влажности; фанеры </w:t>
      </w:r>
      <w:r w:rsidRPr="00134941">
        <w:rPr>
          <w:rFonts w:ascii="Times New Roman" w:hAnsi="Times New Roman" w:cs="Times New Roman"/>
          <w:noProof/>
          <w:sz w:val="24"/>
          <w:szCs w:val="24"/>
          <w:lang w:eastAsia="ru-RU"/>
        </w:rPr>
        <w:t>S</w:t>
      </w:r>
      <w:r w:rsidRPr="0013494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= 4; 8; 15; ДВП </w:t>
      </w:r>
      <w:r w:rsidRPr="00134941">
        <w:rPr>
          <w:rFonts w:ascii="Times New Roman" w:hAnsi="Times New Roman" w:cs="Times New Roman"/>
          <w:noProof/>
          <w:sz w:val="24"/>
          <w:szCs w:val="24"/>
          <w:lang w:eastAsia="ru-RU"/>
        </w:rPr>
        <w:t>S</w:t>
      </w:r>
      <w:r w:rsidRPr="0013494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4, боковины каркаса - ДВП 16.Радиуса сформированы и защищены полиграфическим картоном. Для упругости спинки используется мебельная стропа. Мягкие элементы сидения изготовлены из ППУ </w:t>
      </w:r>
      <w:r w:rsidRPr="00134941">
        <w:rPr>
          <w:rFonts w:ascii="Times New Roman" w:hAnsi="Times New Roman" w:cs="Times New Roman"/>
          <w:noProof/>
          <w:sz w:val="24"/>
          <w:szCs w:val="24"/>
          <w:lang w:eastAsia="ru-RU"/>
        </w:rPr>
        <w:t>S</w:t>
      </w:r>
      <w:r w:rsidRPr="0013494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100 и периотека </w:t>
      </w:r>
      <w:r w:rsidRPr="00134941">
        <w:rPr>
          <w:rFonts w:ascii="Times New Roman" w:hAnsi="Times New Roman" w:cs="Times New Roman"/>
          <w:noProof/>
          <w:sz w:val="24"/>
          <w:szCs w:val="24"/>
          <w:lang w:eastAsia="ru-RU"/>
        </w:rPr>
        <w:t>S</w:t>
      </w:r>
      <w:r w:rsidRPr="0013494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30, спинки - ППУ </w:t>
      </w:r>
      <w:r w:rsidRPr="00134941">
        <w:rPr>
          <w:rFonts w:ascii="Times New Roman" w:hAnsi="Times New Roman" w:cs="Times New Roman"/>
          <w:noProof/>
          <w:sz w:val="24"/>
          <w:szCs w:val="24"/>
          <w:lang w:eastAsia="ru-RU"/>
        </w:rPr>
        <w:t>S</w:t>
      </w:r>
      <w:r w:rsidRPr="0013494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60. Детали чехла дублированы периотеком </w:t>
      </w:r>
      <w:r w:rsidRPr="00134941">
        <w:rPr>
          <w:rFonts w:ascii="Times New Roman" w:hAnsi="Times New Roman" w:cs="Times New Roman"/>
          <w:noProof/>
          <w:sz w:val="24"/>
          <w:szCs w:val="24"/>
          <w:lang w:eastAsia="ru-RU"/>
        </w:rPr>
        <w:t>S</w:t>
      </w:r>
      <w:r w:rsidRPr="0013494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30.Обивочный материал: искусственная кожа, цвет черный. </w:t>
      </w:r>
      <w:r w:rsidRPr="0013494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t xml:space="preserve">Посадочное место и низ изделия закрыто спанбондом, детали из ППУ и периотека склеены контактным клеем. Изделие имеет пластмассовые опоры или металлические опоры </w:t>
      </w:r>
      <w:r w:rsidRPr="00134941">
        <w:rPr>
          <w:rFonts w:ascii="Times New Roman" w:hAnsi="Times New Roman" w:cs="Times New Roman"/>
          <w:noProof/>
          <w:sz w:val="24"/>
          <w:szCs w:val="24"/>
          <w:lang w:eastAsia="ru-RU"/>
        </w:rPr>
        <w:t>h</w:t>
      </w:r>
      <w:r w:rsidRPr="0013494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=100 мм. Раскладные диваны имеют пластиковые опоры </w:t>
      </w:r>
      <w:r w:rsidRPr="00134941">
        <w:rPr>
          <w:rFonts w:ascii="Times New Roman" w:hAnsi="Times New Roman" w:cs="Times New Roman"/>
          <w:noProof/>
          <w:sz w:val="24"/>
          <w:szCs w:val="24"/>
          <w:lang w:eastAsia="ru-RU"/>
        </w:rPr>
        <w:t>h</w:t>
      </w:r>
      <w:r w:rsidRPr="0013494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=15 мм. </w:t>
      </w:r>
    </w:p>
    <w:p w:rsidR="00134941" w:rsidRDefault="00134941" w:rsidP="00134941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/>
        </w:rPr>
      </w:pPr>
      <w:r w:rsidRPr="00134941"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/>
        </w:rPr>
        <w:t>Размер:2700*2980*850Н</w:t>
      </w:r>
    </w:p>
    <w:p w:rsidR="002E5569" w:rsidRPr="00B87922" w:rsidRDefault="00B87922" w:rsidP="00B87922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B8792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Количество 1 штук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а</w:t>
      </w:r>
    </w:p>
    <w:p w:rsidR="002E5569" w:rsidRDefault="002E5569" w:rsidP="002E5569">
      <w:pPr>
        <w:rPr>
          <w:lang w:val="ru-RU"/>
        </w:rPr>
      </w:pPr>
    </w:p>
    <w:p w:rsidR="002E5569" w:rsidRDefault="002E5569" w:rsidP="002E5569">
      <w:pPr>
        <w:rPr>
          <w:lang w:val="ru-RU"/>
        </w:rPr>
      </w:pPr>
    </w:p>
    <w:p w:rsidR="002E5569" w:rsidRDefault="002D2658" w:rsidP="002E556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52900" cy="1809750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41" w:rsidRDefault="00134941" w:rsidP="002E5569">
      <w:pPr>
        <w:rPr>
          <w:lang w:val="ru-RU"/>
        </w:rPr>
      </w:pPr>
    </w:p>
    <w:p w:rsidR="00134941" w:rsidRPr="00B87922" w:rsidRDefault="00134941" w:rsidP="0013494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B87922">
        <w:rPr>
          <w:rFonts w:ascii="Times New Roman" w:hAnsi="Times New Roman" w:cs="Times New Roman"/>
          <w:b/>
          <w:sz w:val="24"/>
          <w:szCs w:val="24"/>
          <w:lang w:val="ru-RU"/>
        </w:rPr>
        <w:t>Барный</w:t>
      </w:r>
      <w:proofErr w:type="spellEnd"/>
      <w:r w:rsidRPr="00B879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стул</w:t>
      </w:r>
    </w:p>
    <w:p w:rsidR="00134941" w:rsidRPr="00B87922" w:rsidRDefault="00134941" w:rsidP="0013494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87922">
        <w:rPr>
          <w:rFonts w:ascii="Times New Roman" w:hAnsi="Times New Roman" w:cs="Times New Roman"/>
          <w:color w:val="353535"/>
          <w:sz w:val="24"/>
          <w:szCs w:val="24"/>
          <w:lang w:val="ru-RU"/>
        </w:rPr>
        <w:t xml:space="preserve">Стул </w:t>
      </w:r>
      <w:r w:rsidR="006866F9">
        <w:rPr>
          <w:rFonts w:ascii="Times New Roman" w:hAnsi="Times New Roman" w:cs="Times New Roman"/>
          <w:color w:val="353535"/>
          <w:sz w:val="24"/>
          <w:szCs w:val="24"/>
          <w:lang w:val="ru-RU"/>
        </w:rPr>
        <w:t xml:space="preserve">черный </w:t>
      </w:r>
      <w:r w:rsidRPr="00B87922">
        <w:rPr>
          <w:rFonts w:ascii="Times New Roman" w:hAnsi="Times New Roman" w:cs="Times New Roman"/>
          <w:color w:val="353535"/>
          <w:sz w:val="24"/>
          <w:szCs w:val="24"/>
          <w:lang w:val="ru-RU"/>
        </w:rPr>
        <w:t xml:space="preserve">на металлической хромированной раме. Сидение обито искусственной кожей, </w:t>
      </w:r>
      <w:r w:rsidRPr="00B87922">
        <w:rPr>
          <w:rFonts w:ascii="Times New Roman" w:hAnsi="Times New Roman" w:cs="Times New Roman"/>
          <w:sz w:val="24"/>
          <w:szCs w:val="24"/>
          <w:lang w:val="ru-RU"/>
        </w:rPr>
        <w:t>Заглушки на ножках модели защищают поверхность пола от повреждений</w:t>
      </w:r>
    </w:p>
    <w:p w:rsidR="006866F9" w:rsidRDefault="00134941" w:rsidP="0013494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87922">
        <w:rPr>
          <w:rFonts w:ascii="Times New Roman" w:hAnsi="Times New Roman" w:cs="Times New Roman"/>
          <w:sz w:val="24"/>
          <w:szCs w:val="24"/>
          <w:lang w:val="ru-RU"/>
        </w:rPr>
        <w:t>высота не менее 1025</w:t>
      </w:r>
      <w:r w:rsidRPr="00B87922">
        <w:rPr>
          <w:rFonts w:ascii="Times New Roman" w:hAnsi="Times New Roman" w:cs="Times New Roman"/>
          <w:sz w:val="24"/>
          <w:szCs w:val="24"/>
          <w:lang w:val="ru-RU"/>
        </w:rPr>
        <w:br/>
        <w:t>ширина сиденья не менее 370</w:t>
      </w:r>
      <w:r w:rsidRPr="00B87922">
        <w:rPr>
          <w:rFonts w:ascii="Times New Roman" w:hAnsi="Times New Roman" w:cs="Times New Roman"/>
          <w:sz w:val="24"/>
          <w:szCs w:val="24"/>
          <w:lang w:val="ru-RU"/>
        </w:rPr>
        <w:br/>
        <w:t>глубина сиденья не менее 375</w:t>
      </w:r>
      <w:r w:rsidRPr="00B87922">
        <w:rPr>
          <w:rFonts w:ascii="Times New Roman" w:hAnsi="Times New Roman" w:cs="Times New Roman"/>
          <w:sz w:val="24"/>
          <w:szCs w:val="24"/>
          <w:lang w:val="ru-RU"/>
        </w:rPr>
        <w:br/>
        <w:t>высота спинки не менее 245</w:t>
      </w:r>
      <w:r w:rsidRPr="00B87922">
        <w:rPr>
          <w:rFonts w:ascii="Times New Roman" w:hAnsi="Times New Roman" w:cs="Times New Roman"/>
          <w:sz w:val="24"/>
          <w:szCs w:val="24"/>
          <w:lang w:val="ru-RU"/>
        </w:rPr>
        <w:br/>
        <w:t>высота сиденья над полом не менее 780</w:t>
      </w:r>
    </w:p>
    <w:p w:rsidR="00B87922" w:rsidRPr="00B87922" w:rsidRDefault="00B87922" w:rsidP="0013494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Доставка в международный аэропорт г.Астана</w:t>
      </w:r>
    </w:p>
    <w:p w:rsidR="00134941" w:rsidRPr="00B87922" w:rsidRDefault="00B87922" w:rsidP="0013494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87922">
        <w:rPr>
          <w:rFonts w:ascii="Times New Roman" w:hAnsi="Times New Roman" w:cs="Times New Roman"/>
          <w:sz w:val="24"/>
          <w:szCs w:val="24"/>
          <w:lang w:val="ru-RU"/>
        </w:rPr>
        <w:t>Количество 6 штук</w:t>
      </w:r>
    </w:p>
    <w:p w:rsidR="00134941" w:rsidRDefault="00134941" w:rsidP="002E556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66875" cy="1585768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55" cy="159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22" w:rsidRDefault="00B87922" w:rsidP="00B87922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7922" w:rsidRPr="00B87922" w:rsidRDefault="00B87922" w:rsidP="00B8792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Шкаф </w:t>
      </w:r>
    </w:p>
    <w:p w:rsidR="00B87922" w:rsidRPr="00134941" w:rsidRDefault="00B87922" w:rsidP="002E5569">
      <w:pPr>
        <w:rPr>
          <w:lang w:val="ru-RU"/>
        </w:rPr>
      </w:pPr>
    </w:p>
    <w:p w:rsidR="002E5569" w:rsidRDefault="00B87922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55A7C">
        <w:rPr>
          <w:rFonts w:ascii="Times New Roman" w:hAnsi="Times New Roman" w:cs="Times New Roman"/>
          <w:sz w:val="24"/>
          <w:szCs w:val="24"/>
          <w:lang w:val="ru-RU"/>
        </w:rPr>
        <w:t>Шкаф, размеры не менее 400*370*900 мм. Наружные стенки черного, внутренние стенки серого цвета. Толщина материала не менее 2 см, внутренние полки не менее 2</w:t>
      </w:r>
      <w:r w:rsidR="00955A7C">
        <w:rPr>
          <w:rFonts w:ascii="Times New Roman" w:hAnsi="Times New Roman" w:cs="Times New Roman"/>
          <w:sz w:val="24"/>
          <w:szCs w:val="24"/>
          <w:lang w:val="ru-RU"/>
        </w:rPr>
        <w:t xml:space="preserve"> см., полки внутри не менее двух, </w:t>
      </w:r>
      <w:r w:rsidRPr="00955A7C">
        <w:rPr>
          <w:rFonts w:ascii="Times New Roman" w:hAnsi="Times New Roman" w:cs="Times New Roman"/>
          <w:sz w:val="24"/>
          <w:szCs w:val="24"/>
          <w:lang w:val="ru-RU"/>
        </w:rPr>
        <w:t xml:space="preserve">фурнитура металлическая, серебристого цвета. Общий вид должен быть в дополнение уже к имеющейся гарнитуре в целом. </w:t>
      </w:r>
    </w:p>
    <w:p w:rsidR="006866F9" w:rsidRPr="006866F9" w:rsidRDefault="006866F9" w:rsidP="006866F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866F9">
        <w:rPr>
          <w:rFonts w:ascii="Times New Roman" w:hAnsi="Times New Roman" w:cs="Times New Roman"/>
          <w:b/>
          <w:sz w:val="24"/>
          <w:szCs w:val="24"/>
          <w:lang w:val="ru-RU"/>
        </w:rPr>
        <w:t>Сборка и доставка в г.Чимкент</w:t>
      </w:r>
    </w:p>
    <w:p w:rsidR="00955A7C" w:rsidRDefault="00955A7C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Количество 1 штука </w:t>
      </w:r>
    </w:p>
    <w:p w:rsidR="00B87922" w:rsidRPr="00B87922" w:rsidRDefault="00B87922" w:rsidP="002E5569">
      <w:pPr>
        <w:rPr>
          <w:lang w:val="ru-RU"/>
        </w:rPr>
      </w:pPr>
    </w:p>
    <w:p w:rsidR="00B87922" w:rsidRDefault="00B87922" w:rsidP="002E5569">
      <w:pPr>
        <w:rPr>
          <w:lang w:val="ru-RU"/>
        </w:rPr>
      </w:pPr>
    </w:p>
    <w:p w:rsidR="00B87922" w:rsidRPr="00B87922" w:rsidRDefault="00B87922" w:rsidP="002E5569">
      <w:pPr>
        <w:rPr>
          <w:lang w:val="ru-RU"/>
        </w:rPr>
      </w:pPr>
    </w:p>
    <w:p w:rsidR="004A4F15" w:rsidRDefault="002E5569" w:rsidP="002E5569">
      <w:r>
        <w:rPr>
          <w:noProof/>
          <w:lang w:val="ru-RU" w:eastAsia="ru-RU"/>
        </w:rPr>
        <w:drawing>
          <wp:inline distT="0" distB="0" distL="0" distR="0">
            <wp:extent cx="3981450" cy="436139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3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F15" w:rsidRDefault="004A4F15" w:rsidP="002E5569"/>
    <w:p w:rsidR="006866F9" w:rsidRPr="00B87922" w:rsidRDefault="002E5569" w:rsidP="006866F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5569">
        <w:rPr>
          <w:lang w:val="ru-RU"/>
        </w:rPr>
        <w:t xml:space="preserve"> </w:t>
      </w:r>
      <w:r w:rsidR="006866F9">
        <w:rPr>
          <w:rFonts w:ascii="Times New Roman" w:hAnsi="Times New Roman" w:cs="Times New Roman"/>
          <w:b/>
          <w:sz w:val="24"/>
          <w:szCs w:val="24"/>
          <w:lang w:val="ru-RU"/>
        </w:rPr>
        <w:t>Кресло для менеджера</w:t>
      </w:r>
    </w:p>
    <w:p w:rsidR="002E5569" w:rsidRPr="00955A7C" w:rsidRDefault="002E5569" w:rsidP="002E5569">
      <w:pPr>
        <w:rPr>
          <w:lang w:val="ru-RU"/>
        </w:rPr>
      </w:pPr>
    </w:p>
    <w:p w:rsidR="002E5569" w:rsidRDefault="00955A7C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866F9">
        <w:rPr>
          <w:rFonts w:ascii="Times New Roman" w:hAnsi="Times New Roman" w:cs="Times New Roman"/>
          <w:sz w:val="24"/>
          <w:szCs w:val="24"/>
          <w:lang w:val="ru-RU"/>
        </w:rPr>
        <w:t>Мягкие и комфортные сиденье и спинка.</w:t>
      </w:r>
      <w:r w:rsidRPr="006866F9">
        <w:rPr>
          <w:rFonts w:ascii="Times New Roman" w:hAnsi="Times New Roman" w:cs="Times New Roman"/>
          <w:sz w:val="24"/>
          <w:szCs w:val="24"/>
          <w:lang w:val="ru-RU"/>
        </w:rPr>
        <w:br/>
        <w:t xml:space="preserve">Пластиковые подлокотники и устойчивая </w:t>
      </w:r>
      <w:r w:rsidR="006866F9" w:rsidRPr="006866F9">
        <w:rPr>
          <w:rFonts w:ascii="Times New Roman" w:hAnsi="Times New Roman" w:cs="Times New Roman"/>
          <w:sz w:val="24"/>
          <w:szCs w:val="24"/>
          <w:lang w:val="ru-RU"/>
        </w:rPr>
        <w:t>металлическая</w:t>
      </w:r>
      <w:r w:rsidRPr="006866F9">
        <w:rPr>
          <w:rFonts w:ascii="Times New Roman" w:hAnsi="Times New Roman" w:cs="Times New Roman"/>
          <w:sz w:val="24"/>
          <w:szCs w:val="24"/>
          <w:lang w:val="ru-RU"/>
        </w:rPr>
        <w:t xml:space="preserve"> крестовина с пластиковыми накладками (поворотная, 5 лучей) на роликах для ковровых покрытий. </w:t>
      </w:r>
      <w:r w:rsidRPr="006866F9">
        <w:rPr>
          <w:rFonts w:ascii="Times New Roman" w:hAnsi="Times New Roman" w:cs="Times New Roman"/>
          <w:sz w:val="24"/>
          <w:szCs w:val="24"/>
          <w:lang w:val="ru-RU"/>
        </w:rPr>
        <w:br/>
        <w:t xml:space="preserve">Регулировка высоты сиденья посредством газлифта. </w:t>
      </w:r>
      <w:r w:rsidRPr="006866F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6866F9">
        <w:rPr>
          <w:rFonts w:ascii="Times New Roman" w:hAnsi="Times New Roman" w:cs="Times New Roman"/>
          <w:sz w:val="24"/>
          <w:szCs w:val="24"/>
          <w:lang w:val="ru-RU"/>
        </w:rPr>
        <w:br/>
        <w:t xml:space="preserve">Кресло оснащено </w:t>
      </w:r>
      <w:r w:rsidR="00F96AC1">
        <w:fldChar w:fldCharType="begin"/>
      </w:r>
      <w:r w:rsidR="00F96AC1">
        <w:instrText>HYPERLINK</w:instrText>
      </w:r>
      <w:r w:rsidR="00F96AC1" w:rsidRPr="00403E6C">
        <w:rPr>
          <w:lang w:val="ru-RU"/>
        </w:rPr>
        <w:instrText xml:space="preserve"> "</w:instrText>
      </w:r>
      <w:r w:rsidR="00F96AC1">
        <w:instrText>http</w:instrText>
      </w:r>
      <w:r w:rsidR="00F96AC1" w:rsidRPr="00403E6C">
        <w:rPr>
          <w:lang w:val="ru-RU"/>
        </w:rPr>
        <w:instrText>://</w:instrText>
      </w:r>
      <w:r w:rsidR="00F96AC1">
        <w:instrText>shop</w:instrText>
      </w:r>
      <w:r w:rsidR="00F96AC1" w:rsidRPr="00403E6C">
        <w:rPr>
          <w:lang w:val="ru-RU"/>
        </w:rPr>
        <w:instrText>-</w:instrText>
      </w:r>
      <w:r w:rsidR="00F96AC1">
        <w:instrText>kreslo</w:instrText>
      </w:r>
      <w:r w:rsidR="00F96AC1" w:rsidRPr="00403E6C">
        <w:rPr>
          <w:lang w:val="ru-RU"/>
        </w:rPr>
        <w:instrText>.</w:instrText>
      </w:r>
      <w:r w:rsidR="00F96AC1">
        <w:instrText>by</w:instrText>
      </w:r>
      <w:r w:rsidR="00F96AC1" w:rsidRPr="00403E6C">
        <w:rPr>
          <w:lang w:val="ru-RU"/>
        </w:rPr>
        <w:instrText>/275/344/" \</w:instrText>
      </w:r>
      <w:r w:rsidR="00F96AC1">
        <w:instrText>l</w:instrText>
      </w:r>
      <w:r w:rsidR="00F96AC1" w:rsidRPr="00403E6C">
        <w:rPr>
          <w:lang w:val="ru-RU"/>
        </w:rPr>
        <w:instrText xml:space="preserve"> "</w:instrText>
      </w:r>
      <w:r w:rsidR="00F96AC1">
        <w:instrText>kachalka</w:instrText>
      </w:r>
      <w:r w:rsidR="00F96AC1" w:rsidRPr="00403E6C">
        <w:rPr>
          <w:lang w:val="ru-RU"/>
        </w:rPr>
        <w:instrText>"</w:instrText>
      </w:r>
      <w:r w:rsidR="00F96AC1">
        <w:fldChar w:fldCharType="separate"/>
      </w:r>
      <w:r w:rsidRPr="006866F9">
        <w:rPr>
          <w:rStyle w:val="a9"/>
          <w:rFonts w:ascii="Times New Roman" w:hAnsi="Times New Roman" w:cs="Times New Roman"/>
          <w:color w:val="auto"/>
          <w:sz w:val="24"/>
          <w:szCs w:val="24"/>
          <w:lang w:val="ru-RU"/>
        </w:rPr>
        <w:t>механизмом качения с регулировкой усилия отклонения при свободном качании относительно веса человека.</w:t>
      </w:r>
      <w:r w:rsidR="00F96AC1">
        <w:fldChar w:fldCharType="end"/>
      </w:r>
      <w:r w:rsidRPr="006866F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6866F9">
        <w:rPr>
          <w:rFonts w:ascii="Times New Roman" w:hAnsi="Times New Roman" w:cs="Times New Roman"/>
          <w:sz w:val="24"/>
          <w:szCs w:val="24"/>
          <w:lang w:val="ru-RU"/>
        </w:rPr>
        <w:br/>
        <w:t>Обивка кресла натуральная кожа</w:t>
      </w:r>
      <w:r w:rsidR="00F96AC1">
        <w:fldChar w:fldCharType="begin"/>
      </w:r>
      <w:r w:rsidR="00F96AC1">
        <w:instrText>HYPERLINK</w:instrText>
      </w:r>
      <w:r w:rsidR="00F96AC1" w:rsidRPr="00403E6C">
        <w:rPr>
          <w:lang w:val="ru-RU"/>
        </w:rPr>
        <w:instrText xml:space="preserve"> "</w:instrText>
      </w:r>
      <w:r w:rsidR="00F96AC1">
        <w:instrText>http</w:instrText>
      </w:r>
      <w:r w:rsidR="00F96AC1" w:rsidRPr="00403E6C">
        <w:rPr>
          <w:lang w:val="ru-RU"/>
        </w:rPr>
        <w:instrText>://</w:instrText>
      </w:r>
      <w:r w:rsidR="00F96AC1">
        <w:instrText>www</w:instrText>
      </w:r>
      <w:r w:rsidR="00F96AC1" w:rsidRPr="00403E6C">
        <w:rPr>
          <w:lang w:val="ru-RU"/>
        </w:rPr>
        <w:instrText>.</w:instrText>
      </w:r>
      <w:r w:rsidR="00F96AC1">
        <w:instrText>shop</w:instrText>
      </w:r>
      <w:r w:rsidR="00F96AC1" w:rsidRPr="00403E6C">
        <w:rPr>
          <w:lang w:val="ru-RU"/>
        </w:rPr>
        <w:instrText>-</w:instrText>
      </w:r>
      <w:r w:rsidR="00F96AC1">
        <w:instrText>kreslo</w:instrText>
      </w:r>
      <w:r w:rsidR="00F96AC1" w:rsidRPr="00403E6C">
        <w:rPr>
          <w:lang w:val="ru-RU"/>
        </w:rPr>
        <w:instrText>.</w:instrText>
      </w:r>
      <w:r w:rsidR="00F96AC1">
        <w:instrText>by</w:instrText>
      </w:r>
      <w:r w:rsidR="00F96AC1" w:rsidRPr="00403E6C">
        <w:rPr>
          <w:lang w:val="ru-RU"/>
        </w:rPr>
        <w:instrText>/503/368/"</w:instrText>
      </w:r>
      <w:r w:rsidR="00F96AC1">
        <w:fldChar w:fldCharType="separate"/>
      </w:r>
      <w:r w:rsidR="00F96AC1">
        <w:fldChar w:fldCharType="end"/>
      </w:r>
      <w:r w:rsidRPr="006866F9">
        <w:rPr>
          <w:rFonts w:ascii="Times New Roman" w:hAnsi="Times New Roman" w:cs="Times New Roman"/>
          <w:sz w:val="24"/>
          <w:szCs w:val="24"/>
          <w:lang w:val="ru-RU"/>
        </w:rPr>
        <w:t>- стандартной выделки - плотная, с ярко выраженным текстурным рисунком.</w:t>
      </w:r>
      <w:r w:rsidR="006866F9">
        <w:rPr>
          <w:rFonts w:ascii="Times New Roman" w:hAnsi="Times New Roman" w:cs="Times New Roman"/>
          <w:sz w:val="24"/>
          <w:szCs w:val="24"/>
          <w:lang w:val="ru-RU"/>
        </w:rPr>
        <w:t xml:space="preserve"> Цвет черный.</w:t>
      </w:r>
    </w:p>
    <w:p w:rsidR="009D7F0C" w:rsidRPr="006866F9" w:rsidRDefault="009D7F0C" w:rsidP="002E556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Количество 1 штука</w:t>
      </w:r>
    </w:p>
    <w:p w:rsidR="00955A7C" w:rsidRPr="00955A7C" w:rsidRDefault="00955A7C" w:rsidP="00955A7C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55A7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Габариты</w:t>
      </w:r>
    </w:p>
    <w:p w:rsidR="00955A7C" w:rsidRPr="00955A7C" w:rsidRDefault="00955A7C" w:rsidP="00955A7C">
      <w:pPr>
        <w:numPr>
          <w:ilvl w:val="0"/>
          <w:numId w:val="2"/>
        </w:numPr>
        <w:spacing w:before="100" w:beforeAutospacing="1" w:after="100" w:afterAutospacing="1"/>
        <w:ind w:left="495"/>
        <w:textAlignment w:val="top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5A7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Размеры (ШxВxГ), мм </w:t>
      </w:r>
      <w:r w:rsidRPr="006866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 менее </w:t>
      </w:r>
      <w:r w:rsidRPr="00955A7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680 x 1280 x 680 мм </w:t>
      </w:r>
    </w:p>
    <w:p w:rsidR="00955A7C" w:rsidRPr="00955A7C" w:rsidRDefault="00955A7C" w:rsidP="00955A7C">
      <w:pPr>
        <w:numPr>
          <w:ilvl w:val="0"/>
          <w:numId w:val="2"/>
        </w:numPr>
        <w:spacing w:before="100" w:beforeAutospacing="1" w:after="100" w:afterAutospacing="1"/>
        <w:ind w:left="495"/>
        <w:textAlignment w:val="top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66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Вес, кг </w:t>
      </w:r>
      <w:r w:rsidR="006866F9" w:rsidRPr="006866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 менее </w:t>
      </w:r>
      <w:r w:rsidRPr="00955A7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18 </w:t>
      </w:r>
    </w:p>
    <w:p w:rsidR="007667A4" w:rsidRDefault="006866F9" w:rsidP="002E556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000250" cy="1845651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4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A4" w:rsidRPr="007667A4" w:rsidRDefault="007667A4" w:rsidP="007667A4">
      <w:pPr>
        <w:rPr>
          <w:lang w:val="ru-RU"/>
        </w:rPr>
      </w:pPr>
    </w:p>
    <w:p w:rsidR="007667A4" w:rsidRPr="007667A4" w:rsidRDefault="007667A4" w:rsidP="007667A4">
      <w:pPr>
        <w:rPr>
          <w:lang w:val="ru-RU"/>
        </w:rPr>
      </w:pPr>
    </w:p>
    <w:p w:rsidR="007667A4" w:rsidRPr="007667A4" w:rsidRDefault="007667A4" w:rsidP="007667A4">
      <w:pPr>
        <w:rPr>
          <w:lang w:val="ru-RU"/>
        </w:rPr>
      </w:pPr>
    </w:p>
    <w:p w:rsidR="007667A4" w:rsidRDefault="007667A4" w:rsidP="007667A4">
      <w:pPr>
        <w:rPr>
          <w:lang w:val="ru-RU"/>
        </w:rPr>
      </w:pPr>
    </w:p>
    <w:p w:rsidR="00955A7C" w:rsidRDefault="007667A4" w:rsidP="007667A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Кресло кожаное с подголовником</w:t>
      </w:r>
    </w:p>
    <w:p w:rsidR="007667A4" w:rsidRDefault="007667A4" w:rsidP="007667A4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667A4" w:rsidRPr="007667A4" w:rsidRDefault="007667A4" w:rsidP="007667A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667A4">
        <w:rPr>
          <w:rFonts w:ascii="Times New Roman" w:hAnsi="Times New Roman" w:cs="Times New Roman"/>
          <w:sz w:val="24"/>
          <w:szCs w:val="24"/>
          <w:lang w:val="ru-RU"/>
        </w:rPr>
        <w:t>Эргономичная форма спинки, механизм регулировки высоты поясничного  валика, динамические сидение и спинка, регулируемая высота сидения, регулируемая высота и угол наклона подголовника, подлокотники с мягкими полиуретановыми   накладками, спинка, выполненная из эластичной дышащей сетки 100 % полиэстер. Цвет черный.</w:t>
      </w:r>
    </w:p>
    <w:p w:rsidR="007667A4" w:rsidRDefault="007667A4" w:rsidP="007667A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667A4">
        <w:rPr>
          <w:rFonts w:ascii="Times New Roman" w:hAnsi="Times New Roman" w:cs="Times New Roman"/>
          <w:sz w:val="24"/>
          <w:szCs w:val="24"/>
          <w:lang w:val="ru-RU"/>
        </w:rPr>
        <w:t xml:space="preserve">Ткань обивки - натуральная кожа </w:t>
      </w:r>
    </w:p>
    <w:p w:rsidR="009D7F0C" w:rsidRPr="007667A4" w:rsidRDefault="009D7F0C" w:rsidP="007667A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Количество 3 штуки</w:t>
      </w:r>
    </w:p>
    <w:p w:rsidR="007667A4" w:rsidRPr="007667A4" w:rsidRDefault="007667A4" w:rsidP="007667A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667A4" w:rsidRDefault="007667A4" w:rsidP="007667A4">
      <w:pPr>
        <w:rPr>
          <w:lang w:val="ru-RU"/>
        </w:rPr>
      </w:pPr>
      <w:r>
        <w:rPr>
          <w:noProof/>
          <w:color w:val="524F4B"/>
          <w:lang w:val="ru-RU" w:eastAsia="ru-RU"/>
        </w:rPr>
        <w:drawing>
          <wp:inline distT="0" distB="0" distL="0" distR="0">
            <wp:extent cx="3248025" cy="2133600"/>
            <wp:effectExtent l="19050" t="0" r="9525" b="0"/>
            <wp:docPr id="17" name="Рисунок 2" descr="Кресло офисное PILOT R 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ресло офисное PILOT R H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A4" w:rsidRPr="007667A4" w:rsidRDefault="007667A4" w:rsidP="007667A4">
      <w:pPr>
        <w:rPr>
          <w:lang w:val="ru-RU"/>
        </w:rPr>
      </w:pPr>
    </w:p>
    <w:p w:rsidR="007667A4" w:rsidRDefault="007667A4" w:rsidP="007667A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Стул для посетителей</w:t>
      </w:r>
    </w:p>
    <w:p w:rsidR="007667A4" w:rsidRPr="007667A4" w:rsidRDefault="007667A4" w:rsidP="007667A4">
      <w:pPr>
        <w:rPr>
          <w:lang w:val="ru-RU"/>
        </w:rPr>
      </w:pPr>
    </w:p>
    <w:p w:rsidR="007667A4" w:rsidRDefault="007667A4" w:rsidP="007667A4">
      <w:pPr>
        <w:rPr>
          <w:lang w:val="ru-RU"/>
        </w:rPr>
      </w:pPr>
    </w:p>
    <w:p w:rsidR="007667A4" w:rsidRPr="007667A4" w:rsidRDefault="007667A4" w:rsidP="007667A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667A4">
        <w:rPr>
          <w:rFonts w:ascii="Times New Roman" w:hAnsi="Times New Roman" w:cs="Times New Roman"/>
          <w:sz w:val="24"/>
          <w:szCs w:val="24"/>
          <w:lang w:val="ru-RU"/>
        </w:rPr>
        <w:t>Каркас: стальной, хром</w:t>
      </w:r>
      <w:r w:rsidRPr="007667A4">
        <w:rPr>
          <w:rFonts w:ascii="Times New Roman" w:hAnsi="Times New Roman" w:cs="Times New Roman"/>
          <w:sz w:val="24"/>
          <w:szCs w:val="24"/>
          <w:lang w:val="ru-RU"/>
        </w:rPr>
        <w:br/>
        <w:t>Подлокотники: тонированное натуральное дерево, кожзаменитель.</w:t>
      </w:r>
      <w:r w:rsidRPr="007667A4">
        <w:rPr>
          <w:rFonts w:ascii="Times New Roman" w:hAnsi="Times New Roman" w:cs="Times New Roman"/>
          <w:sz w:val="24"/>
          <w:szCs w:val="24"/>
          <w:lang w:val="ru-RU"/>
        </w:rPr>
        <w:br/>
        <w:t>Основание спинки и сиденья: гнутоклеенная фанера.</w:t>
      </w:r>
      <w:r w:rsidRPr="007667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Габаритные размеры: глубина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 менее </w:t>
      </w:r>
      <w:r w:rsidRPr="007667A4">
        <w:rPr>
          <w:rFonts w:ascii="Times New Roman" w:hAnsi="Times New Roman" w:cs="Times New Roman"/>
          <w:sz w:val="24"/>
          <w:szCs w:val="24"/>
          <w:lang w:val="ru-RU"/>
        </w:rPr>
        <w:t xml:space="preserve">530 х ширина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 менее </w:t>
      </w:r>
      <w:r w:rsidRPr="007667A4">
        <w:rPr>
          <w:rFonts w:ascii="Times New Roman" w:hAnsi="Times New Roman" w:cs="Times New Roman"/>
          <w:sz w:val="24"/>
          <w:szCs w:val="24"/>
          <w:lang w:val="ru-RU"/>
        </w:rPr>
        <w:t xml:space="preserve">640 х высота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 менее </w:t>
      </w:r>
      <w:r w:rsidRPr="007667A4">
        <w:rPr>
          <w:rFonts w:ascii="Times New Roman" w:hAnsi="Times New Roman" w:cs="Times New Roman"/>
          <w:sz w:val="24"/>
          <w:szCs w:val="24"/>
          <w:lang w:val="ru-RU"/>
        </w:rPr>
        <w:t>910 (мм.)</w:t>
      </w:r>
      <w:r w:rsidRPr="007667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Вес изделия: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 менее </w:t>
      </w:r>
      <w:r w:rsidRPr="007667A4">
        <w:rPr>
          <w:rFonts w:ascii="Times New Roman" w:hAnsi="Times New Roman" w:cs="Times New Roman"/>
          <w:sz w:val="24"/>
          <w:szCs w:val="24"/>
          <w:lang w:val="ru-RU"/>
        </w:rPr>
        <w:t>7,6 кг.</w:t>
      </w:r>
    </w:p>
    <w:p w:rsidR="007667A4" w:rsidRPr="007667A4" w:rsidRDefault="007667A4" w:rsidP="007667A4">
      <w:pPr>
        <w:rPr>
          <w:lang w:val="ru-RU"/>
        </w:rPr>
      </w:pPr>
      <w:r w:rsidRPr="007667A4">
        <w:rPr>
          <w:rFonts w:ascii="Times New Roman" w:hAnsi="Times New Roman" w:cs="Times New Roman"/>
          <w:sz w:val="24"/>
          <w:szCs w:val="24"/>
          <w:lang w:val="ru-RU"/>
        </w:rPr>
        <w:t>Материал обивки: Кожзаменитель</w:t>
      </w:r>
      <w:r w:rsidRPr="007667A4">
        <w:rPr>
          <w:lang w:val="ru-RU"/>
        </w:rPr>
        <w:t xml:space="preserve">. </w:t>
      </w:r>
      <w:r w:rsidRPr="007667A4">
        <w:rPr>
          <w:rFonts w:ascii="Times New Roman" w:hAnsi="Times New Roman" w:cs="Times New Roman"/>
          <w:sz w:val="24"/>
          <w:szCs w:val="24"/>
          <w:lang w:val="ru-RU"/>
        </w:rPr>
        <w:t>Цвет черный</w:t>
      </w:r>
    </w:p>
    <w:p w:rsidR="007667A4" w:rsidRPr="007667A4" w:rsidRDefault="007667A4" w:rsidP="007667A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667A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Количество </w:t>
      </w: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7667A4">
        <w:rPr>
          <w:rFonts w:ascii="Times New Roman" w:hAnsi="Times New Roman" w:cs="Times New Roman"/>
          <w:sz w:val="24"/>
          <w:szCs w:val="24"/>
          <w:lang w:val="ru-RU"/>
        </w:rPr>
        <w:t xml:space="preserve"> штук</w:t>
      </w:r>
    </w:p>
    <w:p w:rsidR="007667A4" w:rsidRDefault="007667A4" w:rsidP="007667A4">
      <w:r>
        <w:rPr>
          <w:noProof/>
          <w:lang w:val="ru-RU" w:eastAsia="ru-RU"/>
        </w:rPr>
        <w:drawing>
          <wp:inline distT="0" distB="0" distL="0" distR="0">
            <wp:extent cx="2552700" cy="1943100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58" w:rsidRDefault="002D2658" w:rsidP="002D26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Кресло офисное для сотрудника</w:t>
      </w:r>
    </w:p>
    <w:p w:rsidR="002D2658" w:rsidRPr="002D2658" w:rsidRDefault="002D2658" w:rsidP="002D265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172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0"/>
        <w:gridCol w:w="8279"/>
      </w:tblGrid>
      <w:tr w:rsidR="002D2658" w:rsidRPr="00E40E83" w:rsidTr="00D15AF7">
        <w:tc>
          <w:tcPr>
            <w:tcW w:w="1000" w:type="pct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27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3" name="Рисунок 2" descr="Сп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Спинка</w:t>
            </w:r>
          </w:p>
          <w:p w:rsidR="002D2658" w:rsidRPr="00E40E83" w:rsidRDefault="002D2658" w:rsidP="00D15AF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Эргономичная профилированная спинка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br/>
              <w:t xml:space="preserve">Задняя часть спинки обита тканью и снабжена пластиковой крышкой прямоугольной формы, закрывающей только нижнюю </w:t>
            </w: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часть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спинки</w:t>
            </w:r>
            <w:proofErr w:type="spellEnd"/>
          </w:p>
        </w:tc>
      </w:tr>
      <w:tr w:rsidR="002D2658" w:rsidRPr="002D2658" w:rsidTr="00D15AF7">
        <w:tc>
          <w:tcPr>
            <w:tcW w:w="1000" w:type="pct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27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4" name="Рисунок 3" descr="Подлокот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локот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Подлокотники</w:t>
            </w:r>
          </w:p>
          <w:p w:rsidR="002D2658" w:rsidRPr="00E40E83" w:rsidRDefault="002D2658" w:rsidP="00D15AF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Подлокотники с мягкими полиуретановыми накладками, регулируемые по высоте (версия 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GTR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)</w:t>
            </w:r>
          </w:p>
        </w:tc>
      </w:tr>
      <w:tr w:rsidR="002D2658" w:rsidRPr="00E40E83" w:rsidTr="00D15AF7">
        <w:tc>
          <w:tcPr>
            <w:tcW w:w="1000" w:type="pct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27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6" name="Рисунок 5" descr="Сиден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иден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Сиденье</w:t>
            </w:r>
            <w:proofErr w:type="spellEnd"/>
          </w:p>
          <w:p w:rsidR="002D2658" w:rsidRPr="00E40E83" w:rsidRDefault="002D2658" w:rsidP="00D15AF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Эргономичное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профилированное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сиденье</w:t>
            </w:r>
            <w:proofErr w:type="spellEnd"/>
          </w:p>
        </w:tc>
      </w:tr>
      <w:tr w:rsidR="002D2658" w:rsidRPr="00403E6C" w:rsidTr="00D15AF7">
        <w:trPr>
          <w:trHeight w:val="1323"/>
        </w:trPr>
        <w:tc>
          <w:tcPr>
            <w:tcW w:w="1000" w:type="pct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27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8" name="Рисунок 6" descr="База и ро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аза и ро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База и ролики</w:t>
            </w:r>
          </w:p>
          <w:p w:rsidR="002D2658" w:rsidRPr="00E40E83" w:rsidRDefault="002D2658" w:rsidP="00D15AF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Пластиковая база</w:t>
            </w:r>
            <w:proofErr w:type="gram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br/>
              <w:t>П</w:t>
            </w:r>
            <w:proofErr w:type="gram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редлагается </w:t>
            </w:r>
            <w:r w:rsidR="00F96AC1">
              <w:fldChar w:fldCharType="begin"/>
            </w:r>
            <w:r w:rsidR="00F96AC1">
              <w:instrText>HYPERLINK</w:instrText>
            </w:r>
            <w:r w:rsidR="00F96AC1" w:rsidRPr="00403E6C">
              <w:rPr>
                <w:lang w:val="ru-RU"/>
              </w:rPr>
              <w:instrText xml:space="preserve"> "</w:instrText>
            </w:r>
            <w:r w:rsidR="00F96AC1">
              <w:instrText>http</w:instrText>
            </w:r>
            <w:r w:rsidR="00F96AC1" w:rsidRPr="00403E6C">
              <w:rPr>
                <w:lang w:val="ru-RU"/>
              </w:rPr>
              <w:instrText>://</w:instrText>
            </w:r>
            <w:r w:rsidR="00F96AC1">
              <w:instrText>www</w:instrText>
            </w:r>
            <w:r w:rsidR="00F96AC1" w:rsidRPr="00403E6C">
              <w:rPr>
                <w:lang w:val="ru-RU"/>
              </w:rPr>
              <w:instrText>.</w:instrText>
            </w:r>
            <w:r w:rsidR="00F96AC1">
              <w:instrText>a</w:instrText>
            </w:r>
            <w:r w:rsidR="00F96AC1" w:rsidRPr="00403E6C">
              <w:rPr>
                <w:lang w:val="ru-RU"/>
              </w:rPr>
              <w:instrText>-</w:instrText>
            </w:r>
            <w:r w:rsidR="00F96AC1">
              <w:instrText>pm</w:instrText>
            </w:r>
            <w:r w:rsidR="00F96AC1" w:rsidRPr="00403E6C">
              <w:rPr>
                <w:lang w:val="ru-RU"/>
              </w:rPr>
              <w:instrText>.</w:instrText>
            </w:r>
            <w:r w:rsidR="00F96AC1">
              <w:instrText>ru</w:instrText>
            </w:r>
            <w:r w:rsidR="00F96AC1" w:rsidRPr="00403E6C">
              <w:rPr>
                <w:lang w:val="ru-RU"/>
              </w:rPr>
              <w:instrText>/</w:instrText>
            </w:r>
            <w:r w:rsidR="00F96AC1">
              <w:instrText>userfiles</w:instrText>
            </w:r>
            <w:r w:rsidR="00F96AC1" w:rsidRPr="00403E6C">
              <w:rPr>
                <w:lang w:val="ru-RU"/>
              </w:rPr>
              <w:instrText>/</w:instrText>
            </w:r>
            <w:r w:rsidR="00F96AC1">
              <w:instrText>images</w:instrText>
            </w:r>
            <w:r w:rsidR="00F96AC1" w:rsidRPr="00403E6C">
              <w:rPr>
                <w:lang w:val="ru-RU"/>
              </w:rPr>
              <w:instrText>/</w:instrText>
            </w:r>
            <w:r w:rsidR="00F96AC1">
              <w:instrText>materials</w:instrText>
            </w:r>
            <w:r w:rsidR="00F96AC1" w:rsidRPr="00403E6C">
              <w:rPr>
                <w:lang w:val="ru-RU"/>
              </w:rPr>
              <w:instrText>/</w:instrText>
            </w:r>
            <w:r w:rsidR="00F96AC1">
              <w:instrText>Roliki</w:instrText>
            </w:r>
            <w:r w:rsidR="00F96AC1" w:rsidRPr="00403E6C">
              <w:rPr>
                <w:lang w:val="ru-RU"/>
              </w:rPr>
              <w:instrText>2.</w:instrText>
            </w:r>
            <w:r w:rsidR="00F96AC1">
              <w:instrText>jpg</w:instrText>
            </w:r>
            <w:r w:rsidR="00F96AC1" w:rsidRPr="00403E6C">
              <w:rPr>
                <w:lang w:val="ru-RU"/>
              </w:rPr>
              <w:instrText>"</w:instrText>
            </w:r>
            <w:r w:rsidR="00F96AC1">
              <w:fldChar w:fldCharType="separate"/>
            </w:r>
            <w:r w:rsidRPr="00F732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  <w:t>два типа роликов</w:t>
            </w:r>
            <w:r w:rsidR="00F96AC1">
              <w:fldChar w:fldCharType="end"/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 для твердых поверхностей и ковровых покрытий</w:t>
            </w:r>
          </w:p>
        </w:tc>
      </w:tr>
      <w:tr w:rsidR="002D2658" w:rsidRPr="00E40E83" w:rsidTr="00D15AF7">
        <w:tc>
          <w:tcPr>
            <w:tcW w:w="5000" w:type="pct"/>
            <w:gridSpan w:val="2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Размеры кресла в </w:t>
            </w:r>
            <w:proofErr w:type="gramStart"/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мм</w:t>
            </w:r>
            <w:proofErr w:type="gramEnd"/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2D2658" w:rsidRPr="00E40E83" w:rsidRDefault="002D2658" w:rsidP="002D2658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высота в нижнем положении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не менее 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960</w:t>
            </w:r>
          </w:p>
          <w:p w:rsidR="002D2658" w:rsidRPr="00E40E83" w:rsidRDefault="002D2658" w:rsidP="002D2658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высота в верхнем положении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не менее 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1090</w:t>
            </w:r>
          </w:p>
          <w:p w:rsidR="002D2658" w:rsidRPr="00E40E83" w:rsidRDefault="002D2658" w:rsidP="002D2658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диаметр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базы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не менее 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660</w:t>
            </w:r>
          </w:p>
          <w:p w:rsidR="002D2658" w:rsidRPr="00E40E83" w:rsidRDefault="002D2658" w:rsidP="002D2658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ширина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сиденья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не менее 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500</w:t>
            </w:r>
          </w:p>
          <w:p w:rsidR="002D2658" w:rsidRPr="00E40E83" w:rsidRDefault="002D2658" w:rsidP="002D2658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глубина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сиденья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не менее 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445</w:t>
            </w:r>
          </w:p>
          <w:p w:rsidR="002D2658" w:rsidRPr="00E40E83" w:rsidRDefault="002D2658" w:rsidP="002D2658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высота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спинки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не менее 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555</w:t>
            </w:r>
          </w:p>
        </w:tc>
      </w:tr>
      <w:tr w:rsidR="002D2658" w:rsidRPr="002D2658" w:rsidTr="00D15AF7">
        <w:tc>
          <w:tcPr>
            <w:tcW w:w="1000" w:type="pct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rPr>
                <w:rFonts w:ascii="Tahoma" w:eastAsia="Times New Roman" w:hAnsi="Tahoma" w:cs="Tahoma"/>
                <w:color w:val="363C42"/>
                <w:sz w:val="17"/>
                <w:szCs w:val="17"/>
              </w:rPr>
            </w:pPr>
            <w:r>
              <w:rPr>
                <w:rFonts w:ascii="Tahoma" w:eastAsia="Times New Roman" w:hAnsi="Tahoma" w:cs="Tahoma"/>
                <w:noProof/>
                <w:color w:val="363C42"/>
                <w:sz w:val="17"/>
                <w:szCs w:val="17"/>
                <w:lang w:val="ru-RU"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12" name="Рисунок 12" descr="http://www.a-pm.ru/userfiles/images/Koro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-pm.ru/userfiles/images/Koro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EEEEEE"/>
            <w:tcMar>
              <w:top w:w="0" w:type="dxa"/>
              <w:left w:w="0" w:type="dxa"/>
              <w:bottom w:w="0" w:type="dxa"/>
              <w:right w:w="645" w:type="dxa"/>
            </w:tcMar>
            <w:vAlign w:val="center"/>
            <w:hideMark/>
          </w:tcPr>
          <w:p w:rsidR="002D2658" w:rsidRPr="00E40E83" w:rsidRDefault="002D2658" w:rsidP="00D15AF7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Транспортные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габариты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:rsidR="002D2658" w:rsidRPr="00E40E83" w:rsidRDefault="002D2658" w:rsidP="002D2658">
            <w:pPr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Вес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F732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не более 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14,9кг</w:t>
            </w:r>
          </w:p>
          <w:p w:rsidR="002D2658" w:rsidRPr="00E40E83" w:rsidRDefault="002D2658" w:rsidP="002D2658">
            <w:pPr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Объем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F732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не менее 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0,2м3</w:t>
            </w:r>
          </w:p>
          <w:p w:rsidR="002D2658" w:rsidRPr="00E40E83" w:rsidRDefault="002D2658" w:rsidP="002D2658">
            <w:pPr>
              <w:numPr>
                <w:ilvl w:val="0"/>
                <w:numId w:val="4"/>
              </w:numPr>
              <w:ind w:left="0"/>
              <w:rPr>
                <w:rFonts w:ascii="Tahoma" w:eastAsia="Times New Roman" w:hAnsi="Tahoma" w:cs="Tahoma"/>
                <w:color w:val="363C42"/>
                <w:sz w:val="17"/>
                <w:szCs w:val="17"/>
                <w:lang w:val="ru-RU"/>
              </w:rPr>
            </w:pP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Упаковка: </w:t>
            </w:r>
            <w:proofErr w:type="spellStart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гофрокартон</w:t>
            </w:r>
            <w:proofErr w:type="spellEnd"/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F732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654*308*688мм </w:t>
            </w:r>
            <w:r w:rsidRPr="00F732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 660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*3</w:t>
            </w:r>
            <w:r w:rsidRPr="00F732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10*700</w:t>
            </w:r>
            <w:r w:rsidRPr="00E40E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мм (1 изделие в коробке) </w:t>
            </w:r>
          </w:p>
        </w:tc>
      </w:tr>
    </w:tbl>
    <w:p w:rsidR="002D2658" w:rsidRPr="00F80E26" w:rsidRDefault="002D2658" w:rsidP="002D2658">
      <w:pPr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D2658" w:rsidRDefault="002D2658" w:rsidP="002D2658">
      <w:pPr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80E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Цвет темно- серый, ткань ZESTA</w:t>
      </w:r>
    </w:p>
    <w:p w:rsidR="002D2658" w:rsidRPr="002D2658" w:rsidRDefault="002D2658" w:rsidP="002D2658">
      <w:pPr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Количество 5 штук</w:t>
      </w:r>
    </w:p>
    <w:p w:rsidR="002D2658" w:rsidRDefault="002D2658" w:rsidP="002D2658">
      <w:pPr>
        <w:ind w:firstLine="72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285875" cy="1294171"/>
            <wp:effectExtent l="19050" t="0" r="9525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9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58" w:rsidRDefault="002D2658" w:rsidP="002D2658">
      <w:pPr>
        <w:ind w:firstLine="720"/>
        <w:rPr>
          <w:lang w:val="ru-RU"/>
        </w:rPr>
      </w:pPr>
      <w:r w:rsidRPr="00F73272">
        <w:rPr>
          <w:noProof/>
          <w:lang w:val="ru-RU" w:eastAsia="ru-RU"/>
        </w:rPr>
        <w:drawing>
          <wp:inline distT="0" distB="0" distL="0" distR="0">
            <wp:extent cx="2211965" cy="1485900"/>
            <wp:effectExtent l="1905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6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58" w:rsidRPr="008E7D55" w:rsidRDefault="002D2658" w:rsidP="002D2658">
      <w:pPr>
        <w:ind w:firstLine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E7D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>Обязательное требование - предоставление образца.</w:t>
      </w:r>
    </w:p>
    <w:p w:rsidR="002D2658" w:rsidRDefault="002D2658" w:rsidP="002D2658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2D2658" w:rsidRDefault="002D2658" w:rsidP="002D2658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2D2658" w:rsidRDefault="002D2658" w:rsidP="002D2658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2D2658" w:rsidRDefault="002D2658" w:rsidP="002D2658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Стол рабочий эргономичный</w:t>
      </w:r>
    </w:p>
    <w:p w:rsidR="002D2658" w:rsidRPr="00F73272" w:rsidRDefault="002D2658" w:rsidP="002D2658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Высота стола от пола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–</w:t>
      </w: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не менее </w:t>
      </w: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72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</w:t>
      </w:r>
    </w:p>
    <w:p w:rsidR="002D2658" w:rsidRPr="00F73272" w:rsidRDefault="002D2658" w:rsidP="002D2658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Длина  - не менее</w:t>
      </w: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105 см</w:t>
      </w:r>
    </w:p>
    <w:p w:rsidR="002D2658" w:rsidRPr="00F73272" w:rsidRDefault="002D2658" w:rsidP="002D2658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Ширина по правому краю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не менее </w:t>
      </w: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60см</w:t>
      </w:r>
    </w:p>
    <w:p w:rsidR="002D2658" w:rsidRDefault="002D2658" w:rsidP="002D2658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Ширина по левому краю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</w:t>
      </w: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не менее </w:t>
      </w: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75 см</w:t>
      </w:r>
    </w:p>
    <w:p w:rsidR="002D2658" w:rsidRPr="00F73272" w:rsidRDefault="002D2658" w:rsidP="002D2658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 ЛДСП, толщина 32 мм</w:t>
      </w:r>
    </w:p>
    <w:p w:rsidR="002D2658" w:rsidRPr="00F73272" w:rsidRDefault="002D2658" w:rsidP="002D2658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Цвет – орех.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Количество 1 штука</w:t>
      </w:r>
    </w:p>
    <w:p w:rsidR="002D2658" w:rsidRPr="00F73272" w:rsidRDefault="002D2658" w:rsidP="002D2658">
      <w:pPr>
        <w:rPr>
          <w:color w:val="1F497D"/>
          <w:lang w:val="ru-RU"/>
        </w:rPr>
      </w:pPr>
      <w:r>
        <w:rPr>
          <w:noProof/>
          <w:color w:val="1F497D"/>
          <w:lang w:val="ru-RU" w:eastAsia="ru-RU"/>
        </w:rPr>
        <w:drawing>
          <wp:inline distT="0" distB="0" distL="0" distR="0">
            <wp:extent cx="2466975" cy="1562100"/>
            <wp:effectExtent l="19050" t="0" r="9525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58" w:rsidRPr="00F73272" w:rsidRDefault="002D2658" w:rsidP="002D2658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2658" w:rsidRDefault="002D2658" w:rsidP="002D2658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2658" w:rsidRDefault="002D2658" w:rsidP="002D2658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Тумба мобильная</w:t>
      </w:r>
    </w:p>
    <w:p w:rsidR="002D2658" w:rsidRPr="008E7D55" w:rsidRDefault="002D2658" w:rsidP="002D2658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E7D5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Размеры:  глубина тумбы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не менее </w:t>
      </w:r>
      <w:r w:rsidRPr="008E7D5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50 см, ширина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не менее </w:t>
      </w:r>
      <w:r w:rsidRPr="008E7D5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40 см, высота от пола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не менее </w:t>
      </w:r>
      <w:r w:rsidRPr="008E7D5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60 см.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 тремя выдвижными ящиками, на центральном замке</w:t>
      </w:r>
    </w:p>
    <w:p w:rsidR="002D2658" w:rsidRPr="00F73272" w:rsidRDefault="002D2658" w:rsidP="002D2658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 ЛДСП, толщина 32 мм</w:t>
      </w:r>
    </w:p>
    <w:p w:rsidR="002D2658" w:rsidRDefault="002D2658" w:rsidP="002D2658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2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Цвет – орех.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Количество 1 штука</w:t>
      </w:r>
    </w:p>
    <w:p w:rsidR="002D2658" w:rsidRPr="00F73272" w:rsidRDefault="002D2658" w:rsidP="002D2658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Фурнитура металлическая, цвет серебристый</w:t>
      </w:r>
    </w:p>
    <w:p w:rsidR="002D2658" w:rsidRDefault="002D2658" w:rsidP="002D2658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276475" cy="1733550"/>
            <wp:effectExtent l="19050" t="0" r="952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58" w:rsidRDefault="002D2658" w:rsidP="002D2658">
      <w:pPr>
        <w:ind w:firstLine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7667A4" w:rsidRPr="007667A4" w:rsidRDefault="007667A4" w:rsidP="007667A4">
      <w:pPr>
        <w:rPr>
          <w:lang w:val="ru-RU"/>
        </w:rPr>
      </w:pPr>
    </w:p>
    <w:sectPr w:rsidR="007667A4" w:rsidRPr="007667A4" w:rsidSect="00D11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627" w:rsidRDefault="00817627" w:rsidP="00B87922">
      <w:r>
        <w:separator/>
      </w:r>
    </w:p>
  </w:endnote>
  <w:endnote w:type="continuationSeparator" w:id="0">
    <w:p w:rsidR="00817627" w:rsidRDefault="00817627" w:rsidP="00B879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627" w:rsidRDefault="00817627" w:rsidP="00B87922">
      <w:r>
        <w:separator/>
      </w:r>
    </w:p>
  </w:footnote>
  <w:footnote w:type="continuationSeparator" w:id="0">
    <w:p w:rsidR="00817627" w:rsidRDefault="00817627" w:rsidP="00B879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100B4"/>
    <w:multiLevelType w:val="multilevel"/>
    <w:tmpl w:val="2FA6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4C697C"/>
    <w:multiLevelType w:val="multilevel"/>
    <w:tmpl w:val="ED60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D226D8"/>
    <w:multiLevelType w:val="multilevel"/>
    <w:tmpl w:val="E5CA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6C6EC7"/>
    <w:multiLevelType w:val="multilevel"/>
    <w:tmpl w:val="445A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5569"/>
    <w:rsid w:val="001266AE"/>
    <w:rsid w:val="00134941"/>
    <w:rsid w:val="001B1909"/>
    <w:rsid w:val="00243CF0"/>
    <w:rsid w:val="002838C7"/>
    <w:rsid w:val="002D2658"/>
    <w:rsid w:val="002E5569"/>
    <w:rsid w:val="00372712"/>
    <w:rsid w:val="00403E6C"/>
    <w:rsid w:val="004A4F15"/>
    <w:rsid w:val="005F1E0A"/>
    <w:rsid w:val="006866F9"/>
    <w:rsid w:val="006E3461"/>
    <w:rsid w:val="007667A4"/>
    <w:rsid w:val="00817627"/>
    <w:rsid w:val="008A070E"/>
    <w:rsid w:val="009047BA"/>
    <w:rsid w:val="00955A7C"/>
    <w:rsid w:val="009D7F0C"/>
    <w:rsid w:val="00A800DB"/>
    <w:rsid w:val="00B87922"/>
    <w:rsid w:val="00BD5678"/>
    <w:rsid w:val="00D1145C"/>
    <w:rsid w:val="00D57875"/>
    <w:rsid w:val="00EE7F75"/>
    <w:rsid w:val="00F96AC1"/>
    <w:rsid w:val="00FD3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569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5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7922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7922"/>
    <w:rPr>
      <w:rFonts w:ascii="Calibri" w:hAnsi="Calibri" w:cs="Calibri"/>
    </w:rPr>
  </w:style>
  <w:style w:type="paragraph" w:styleId="a7">
    <w:name w:val="footer"/>
    <w:basedOn w:val="a"/>
    <w:link w:val="a8"/>
    <w:uiPriority w:val="99"/>
    <w:semiHidden/>
    <w:unhideWhenUsed/>
    <w:rsid w:val="00B87922"/>
    <w:pPr>
      <w:tabs>
        <w:tab w:val="center" w:pos="4680"/>
        <w:tab w:val="right" w:pos="9360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7922"/>
    <w:rPr>
      <w:rFonts w:ascii="Calibri" w:hAnsi="Calibri" w:cs="Calibri"/>
    </w:rPr>
  </w:style>
  <w:style w:type="character" w:styleId="a9">
    <w:name w:val="Hyperlink"/>
    <w:basedOn w:val="a0"/>
    <w:uiPriority w:val="99"/>
    <w:semiHidden/>
    <w:unhideWhenUsed/>
    <w:rsid w:val="00955A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63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16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93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24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67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175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557144">
                                          <w:marLeft w:val="0"/>
                                          <w:marRight w:val="-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9179039">
                                          <w:marLeft w:val="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681028">
                                              <w:marLeft w:val="72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0697400">
                                          <w:marLeft w:val="0"/>
                                          <w:marRight w:val="-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2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3400127">
                                          <w:marLeft w:val="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888343">
                                              <w:marLeft w:val="72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1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7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2985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52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7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4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3487">
                                          <w:marLeft w:val="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980404">
                                              <w:marLeft w:val="72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6049562">
                                          <w:marLeft w:val="0"/>
                                          <w:marRight w:val="-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946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352642">
                                          <w:marLeft w:val="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9918">
                                              <w:marLeft w:val="72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cid:image001.jpg@01CFED10.5EBEDCA0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Farida.t</dc:creator>
  <cp:lastModifiedBy>Natalya.sk</cp:lastModifiedBy>
  <cp:revision>2</cp:revision>
  <dcterms:created xsi:type="dcterms:W3CDTF">2015-01-21T07:50:00Z</dcterms:created>
  <dcterms:modified xsi:type="dcterms:W3CDTF">2015-01-21T07:50:00Z</dcterms:modified>
</cp:coreProperties>
</file>