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C3" w:rsidRDefault="002573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1396">
        <w:rPr>
          <w:rFonts w:ascii="Times New Roman" w:hAnsi="Times New Roman" w:cs="Times New Roman"/>
          <w:sz w:val="24"/>
          <w:szCs w:val="24"/>
          <w:lang w:val="ru-RU"/>
        </w:rPr>
        <w:t>Техническая спецификация</w:t>
      </w:r>
    </w:p>
    <w:p w:rsidR="00AD72B1" w:rsidRPr="00AD72B1" w:rsidRDefault="00AD7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72B1">
        <w:rPr>
          <w:rFonts w:ascii="Times New Roman" w:hAnsi="Times New Roman" w:cs="Times New Roman"/>
          <w:b/>
          <w:sz w:val="24"/>
          <w:szCs w:val="24"/>
          <w:lang w:val="ru-RU"/>
        </w:rPr>
        <w:t>Обязательное требование - предоставление технической спецификации по всем лотам</w:t>
      </w:r>
    </w:p>
    <w:p w:rsidR="00257370" w:rsidRPr="00FD1396" w:rsidRDefault="0055707F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D1396">
        <w:rPr>
          <w:rFonts w:ascii="Times New Roman" w:hAnsi="Times New Roman" w:cs="Times New Roman"/>
          <w:sz w:val="24"/>
          <w:szCs w:val="24"/>
          <w:u w:val="single"/>
          <w:lang w:val="ru-RU"/>
        </w:rPr>
        <w:t>Лот 1. Очки защитные</w:t>
      </w:r>
    </w:p>
    <w:p w:rsidR="0055707F" w:rsidRPr="00FD1396" w:rsidRDefault="0055707F" w:rsidP="0055707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396">
        <w:rPr>
          <w:rFonts w:ascii="Times New Roman" w:hAnsi="Times New Roman" w:cs="Times New Roman"/>
          <w:sz w:val="24"/>
          <w:szCs w:val="24"/>
          <w:lang w:val="ru-RU"/>
        </w:rPr>
        <w:t>Очки защитные открытые с цельноформованным очковым стеклом из поликарбоната. Мягкое плоское окончание заушников. Интегрированное переносье из поликарбоната. Боковые щитки. Защита от царапин.</w:t>
      </w:r>
    </w:p>
    <w:p w:rsidR="0055707F" w:rsidRPr="00FD1396" w:rsidRDefault="0055707F" w:rsidP="0055707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396">
        <w:rPr>
          <w:rFonts w:ascii="Times New Roman" w:hAnsi="Times New Roman" w:cs="Times New Roman"/>
          <w:sz w:val="24"/>
          <w:szCs w:val="24"/>
          <w:lang w:val="ru-RU"/>
        </w:rPr>
        <w:t>Бесцветные линзы</w:t>
      </w:r>
    </w:p>
    <w:p w:rsidR="0055707F" w:rsidRPr="00FD1396" w:rsidRDefault="0055707F" w:rsidP="0055707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396">
        <w:rPr>
          <w:rFonts w:ascii="Times New Roman" w:hAnsi="Times New Roman" w:cs="Times New Roman"/>
          <w:sz w:val="24"/>
          <w:szCs w:val="24"/>
          <w:lang w:val="ru-RU"/>
        </w:rPr>
        <w:t>Количество 45 штук</w:t>
      </w:r>
    </w:p>
    <w:p w:rsidR="0055707F" w:rsidRPr="00FD1396" w:rsidRDefault="0055707F" w:rsidP="0055707F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D1396">
        <w:rPr>
          <w:rFonts w:ascii="Times New Roman" w:hAnsi="Times New Roman" w:cs="Times New Roman"/>
          <w:sz w:val="24"/>
          <w:szCs w:val="24"/>
          <w:u w:val="single"/>
          <w:lang w:val="ru-RU"/>
        </w:rPr>
        <w:t>Лот 2. Маска</w:t>
      </w:r>
      <w:r w:rsidR="00FD1396" w:rsidRPr="00FD139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FD139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- респиратор </w:t>
      </w:r>
    </w:p>
    <w:p w:rsidR="0055707F" w:rsidRPr="00FD1396" w:rsidRDefault="0055707F" w:rsidP="0055707F">
      <w:pPr>
        <w:pStyle w:val="1"/>
        <w:rPr>
          <w:b w:val="0"/>
          <w:color w:val="000000" w:themeColor="text1"/>
          <w:sz w:val="24"/>
          <w:szCs w:val="24"/>
        </w:rPr>
      </w:pPr>
      <w:r w:rsidRPr="00FD1396">
        <w:rPr>
          <w:b w:val="0"/>
          <w:color w:val="000000" w:themeColor="text1"/>
          <w:sz w:val="24"/>
          <w:szCs w:val="24"/>
        </w:rPr>
        <w:t xml:space="preserve">Полумаска фильтрующая (респиратор) для защиты от пыли и туманов (с клапаном выдоха) </w:t>
      </w:r>
    </w:p>
    <w:p w:rsidR="0055707F" w:rsidRPr="00FD1396" w:rsidRDefault="0055707F" w:rsidP="005570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D1396">
        <w:rPr>
          <w:rFonts w:ascii="Times New Roman" w:hAnsi="Times New Roman" w:cs="Times New Roman"/>
          <w:sz w:val="24"/>
          <w:szCs w:val="24"/>
          <w:lang w:val="ru-RU"/>
        </w:rPr>
        <w:t xml:space="preserve">трехпанельная конструкция </w:t>
      </w:r>
    </w:p>
    <w:p w:rsidR="0055707F" w:rsidRPr="00FD1396" w:rsidRDefault="0055707F" w:rsidP="005570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D1396">
        <w:rPr>
          <w:rFonts w:ascii="Times New Roman" w:hAnsi="Times New Roman" w:cs="Times New Roman"/>
          <w:sz w:val="24"/>
          <w:szCs w:val="24"/>
          <w:lang w:val="ru-RU"/>
        </w:rPr>
        <w:t xml:space="preserve">Мягкий гипоаллергенный нетканый материал на внутренней стороне респиратора </w:t>
      </w:r>
    </w:p>
    <w:p w:rsidR="0055707F" w:rsidRPr="00FD1396" w:rsidRDefault="0055707F" w:rsidP="005570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D1396">
        <w:rPr>
          <w:rFonts w:ascii="Times New Roman" w:hAnsi="Times New Roman" w:cs="Times New Roman"/>
          <w:sz w:val="24"/>
          <w:szCs w:val="24"/>
          <w:lang w:val="ru-RU"/>
        </w:rPr>
        <w:t xml:space="preserve">Фильтрующие материалы </w:t>
      </w:r>
    </w:p>
    <w:p w:rsidR="00AD72B1" w:rsidRDefault="0055707F" w:rsidP="0055707F">
      <w:pPr>
        <w:pStyle w:val="a4"/>
      </w:pPr>
      <w:r w:rsidRPr="00FD1396">
        <w:rPr>
          <w:rStyle w:val="a3"/>
          <w:b w:val="0"/>
        </w:rPr>
        <w:t>Масса</w:t>
      </w:r>
      <w:r w:rsidRPr="00FD1396">
        <w:rPr>
          <w:rStyle w:val="a3"/>
        </w:rPr>
        <w:t>:</w:t>
      </w:r>
      <w:r w:rsidRPr="00FD1396">
        <w:t xml:space="preserve"> </w:t>
      </w:r>
      <w:r w:rsidR="004E544E">
        <w:t xml:space="preserve">не более </w:t>
      </w:r>
      <w:r w:rsidRPr="00FD1396">
        <w:t>1</w:t>
      </w:r>
      <w:r w:rsidR="004E544E">
        <w:t>2</w:t>
      </w:r>
      <w:r w:rsidRPr="00FD1396">
        <w:t xml:space="preserve"> г.</w:t>
      </w:r>
    </w:p>
    <w:p w:rsidR="00AD72B1" w:rsidRPr="00FD1396" w:rsidRDefault="00AD72B1" w:rsidP="00AD72B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396">
        <w:rPr>
          <w:rFonts w:ascii="Times New Roman" w:hAnsi="Times New Roman" w:cs="Times New Roman"/>
          <w:sz w:val="24"/>
          <w:szCs w:val="24"/>
          <w:lang w:val="ru-RU"/>
        </w:rPr>
        <w:t>Количество 45 штук</w:t>
      </w:r>
    </w:p>
    <w:p w:rsidR="0055707F" w:rsidRPr="00FD1396" w:rsidRDefault="0055707F" w:rsidP="0055707F">
      <w:pPr>
        <w:pStyle w:val="a4"/>
        <w:rPr>
          <w:b/>
        </w:rPr>
      </w:pPr>
      <w:r w:rsidRPr="00FD1396">
        <w:rPr>
          <w:b/>
        </w:rPr>
        <w:br/>
      </w:r>
    </w:p>
    <w:p w:rsidR="00FD1396" w:rsidRPr="00FD1396" w:rsidRDefault="00FD1396" w:rsidP="00FD1396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D139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Лот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 w:rsidRPr="00FD139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Наушники</w:t>
      </w:r>
      <w:r w:rsidRPr="00FD139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складные</w:t>
      </w:r>
    </w:p>
    <w:p w:rsidR="00FD1396" w:rsidRPr="00FD1396" w:rsidRDefault="00FD1396" w:rsidP="00FD1396">
      <w:pPr>
        <w:pStyle w:val="1"/>
        <w:rPr>
          <w:b w:val="0"/>
          <w:color w:val="000000" w:themeColor="text1"/>
          <w:sz w:val="24"/>
          <w:szCs w:val="24"/>
        </w:rPr>
      </w:pPr>
      <w:r w:rsidRPr="00FD1396">
        <w:rPr>
          <w:b w:val="0"/>
          <w:color w:val="000000" w:themeColor="text1"/>
          <w:sz w:val="24"/>
          <w:szCs w:val="24"/>
        </w:rPr>
        <w:t xml:space="preserve">Наушники диэлектрические  со складным оголовьем </w:t>
      </w:r>
    </w:p>
    <w:p w:rsidR="00FD1396" w:rsidRPr="00FD1396" w:rsidRDefault="00FD1396" w:rsidP="00FD1396">
      <w:pPr>
        <w:pStyle w:val="a4"/>
      </w:pPr>
      <w:r w:rsidRPr="00FD1396">
        <w:rPr>
          <w:rStyle w:val="a3"/>
          <w:b w:val="0"/>
        </w:rPr>
        <w:t>Снижение уровня шума на 28 дБ</w:t>
      </w:r>
    </w:p>
    <w:p w:rsidR="00FD1396" w:rsidRPr="00FD1396" w:rsidRDefault="00FD1396" w:rsidP="00FD1396">
      <w:pPr>
        <w:pStyle w:val="a4"/>
        <w:numPr>
          <w:ilvl w:val="0"/>
          <w:numId w:val="2"/>
        </w:numPr>
      </w:pPr>
      <w:r w:rsidRPr="00FD1396">
        <w:t>регулировка по размеру головы</w:t>
      </w:r>
    </w:p>
    <w:p w:rsidR="00FD1396" w:rsidRPr="00FD1396" w:rsidRDefault="00FD1396" w:rsidP="00FD1396">
      <w:pPr>
        <w:pStyle w:val="a4"/>
        <w:numPr>
          <w:ilvl w:val="0"/>
          <w:numId w:val="2"/>
        </w:numPr>
      </w:pPr>
      <w:r w:rsidRPr="00FD1396">
        <w:t>Cкладное  оголовье</w:t>
      </w:r>
    </w:p>
    <w:p w:rsidR="00FD1396" w:rsidRPr="00FD1396" w:rsidRDefault="00FD1396" w:rsidP="00FD1396">
      <w:pPr>
        <w:pStyle w:val="a4"/>
        <w:numPr>
          <w:ilvl w:val="0"/>
          <w:numId w:val="2"/>
        </w:numPr>
      </w:pPr>
      <w:r w:rsidRPr="00FD1396">
        <w:t xml:space="preserve">Мягкие широкие амбушюры </w:t>
      </w:r>
    </w:p>
    <w:p w:rsidR="00AD72B1" w:rsidRDefault="00FD1396" w:rsidP="00FD1396">
      <w:pPr>
        <w:pStyle w:val="a4"/>
      </w:pPr>
      <w:r w:rsidRPr="00FD1396">
        <w:rPr>
          <w:rStyle w:val="a3"/>
          <w:b w:val="0"/>
        </w:rPr>
        <w:t>Масса:</w:t>
      </w:r>
      <w:r w:rsidRPr="00FD1396">
        <w:t xml:space="preserve"> </w:t>
      </w:r>
      <w:r w:rsidR="004E544E">
        <w:t>не более 220</w:t>
      </w:r>
      <w:r w:rsidRPr="00FD1396">
        <w:t xml:space="preserve"> г.</w:t>
      </w:r>
    </w:p>
    <w:p w:rsidR="00AD72B1" w:rsidRPr="00FD1396" w:rsidRDefault="00AD72B1" w:rsidP="00AD72B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78</w:t>
      </w:r>
      <w:r w:rsidRPr="00FD1396">
        <w:rPr>
          <w:rFonts w:ascii="Times New Roman" w:hAnsi="Times New Roman" w:cs="Times New Roman"/>
          <w:sz w:val="24"/>
          <w:szCs w:val="24"/>
          <w:lang w:val="ru-RU"/>
        </w:rPr>
        <w:t xml:space="preserve"> штук</w:t>
      </w:r>
    </w:p>
    <w:p w:rsidR="00FD1396" w:rsidRPr="00FD1396" w:rsidRDefault="00FD1396" w:rsidP="00FD1396">
      <w:pPr>
        <w:pStyle w:val="a4"/>
      </w:pPr>
      <w:r w:rsidRPr="00FD1396">
        <w:lastRenderedPageBreak/>
        <w:br/>
      </w:r>
    </w:p>
    <w:p w:rsidR="00FD1396" w:rsidRPr="00FD1396" w:rsidRDefault="00FD1396" w:rsidP="00FD1396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D139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Лот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4</w:t>
      </w:r>
      <w:r w:rsidRPr="00FD139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Противогаз</w:t>
      </w:r>
    </w:p>
    <w:p w:rsidR="00FD1396" w:rsidRPr="00FD1396" w:rsidRDefault="00FD1396" w:rsidP="00FD13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  <w:r w:rsidRPr="00FD13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Панорамная маска желтая</w:t>
      </w:r>
    </w:p>
    <w:p w:rsidR="00FD1396" w:rsidRDefault="00FD1396" w:rsidP="00FD1396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1396">
        <w:rPr>
          <w:rFonts w:ascii="Times New Roman" w:hAnsi="Times New Roman" w:cs="Times New Roman"/>
          <w:sz w:val="24"/>
          <w:szCs w:val="24"/>
          <w:lang w:val="ru-RU"/>
        </w:rPr>
        <w:t xml:space="preserve">Маска для защиты органов дыхания, кожи лица и глаз от воздействия вредных примесей, содержащихся в виде газов, паров и аэрозолей (пыли, дыма, тумана. Стекло панорамного обзора, переговорное устройство, регулируемое оголовье, подвернутый обтюратор. </w:t>
      </w:r>
      <w:r w:rsidRPr="00FD13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Лицевая часть должна быть в виде маски с оголовьем, переговорным устройством и клапанами вдоха и выдоха имеет панорамный очковый узел и подмасочник, исключающий запотевание стекла.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D13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принадлежностям противогаза относятся: незапотевающие пленки (или средство против запотевания стёкол), наружные манжеты утеплительные для шлем-маски и масок, мешок полипропиленовый, заглушка, гайка, для маски– крышка фляги с клапаном и сама фляга.</w:t>
      </w:r>
    </w:p>
    <w:p w:rsidR="00AD72B1" w:rsidRPr="00FD1396" w:rsidRDefault="00AD72B1" w:rsidP="00AD72B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1</w:t>
      </w:r>
      <w:r w:rsidRPr="00FD1396">
        <w:rPr>
          <w:rFonts w:ascii="Times New Roman" w:hAnsi="Times New Roman" w:cs="Times New Roman"/>
          <w:sz w:val="24"/>
          <w:szCs w:val="24"/>
          <w:lang w:val="ru-RU"/>
        </w:rPr>
        <w:t xml:space="preserve"> штук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AD72B1" w:rsidRDefault="00AD72B1" w:rsidP="00FD139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1396" w:rsidRDefault="00FD1396" w:rsidP="00FD139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1396" w:rsidRDefault="00FD1396" w:rsidP="00FD1396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D139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Лот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5</w:t>
      </w:r>
      <w:r w:rsidRPr="00FD139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Ремень</w:t>
      </w:r>
    </w:p>
    <w:p w:rsidR="00497D4A" w:rsidRPr="00497D4A" w:rsidRDefault="00497D4A" w:rsidP="00497D4A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97D4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Пояс кожаный широкий для предотвращения нагрузки на поясничную зону</w:t>
      </w:r>
    </w:p>
    <w:p w:rsidR="00497D4A" w:rsidRPr="00497D4A" w:rsidRDefault="00497D4A" w:rsidP="00497D4A">
      <w:pPr>
        <w:pStyle w:val="a8"/>
        <w:rPr>
          <w:color w:val="000000" w:themeColor="text1"/>
        </w:rPr>
      </w:pPr>
    </w:p>
    <w:p w:rsidR="00497D4A" w:rsidRDefault="00497D4A" w:rsidP="00497D4A">
      <w:pPr>
        <w:pStyle w:val="a8"/>
        <w:rPr>
          <w:color w:val="000000" w:themeColor="text1"/>
        </w:rPr>
      </w:pPr>
      <w:r>
        <w:rPr>
          <w:color w:val="000000" w:themeColor="text1"/>
        </w:rPr>
        <w:t xml:space="preserve">Материал - </w:t>
      </w:r>
      <w:r w:rsidRPr="00497D4A">
        <w:rPr>
          <w:color w:val="000000" w:themeColor="text1"/>
        </w:rPr>
        <w:t>прочная ременная кожа</w:t>
      </w:r>
      <w:r>
        <w:rPr>
          <w:color w:val="000000" w:themeColor="text1"/>
        </w:rPr>
        <w:t>,</w:t>
      </w:r>
      <w:r w:rsidRPr="00497D4A">
        <w:rPr>
          <w:color w:val="000000" w:themeColor="text1"/>
        </w:rPr>
        <w:t xml:space="preserve"> металлическая пряжка, подкладка (поролон 100%)</w:t>
      </w:r>
    </w:p>
    <w:p w:rsidR="00497D4A" w:rsidRDefault="00497D4A" w:rsidP="00497D4A">
      <w:pPr>
        <w:pStyle w:val="a8"/>
        <w:rPr>
          <w:color w:val="000000" w:themeColor="text1"/>
        </w:rPr>
      </w:pPr>
      <w:r>
        <w:rPr>
          <w:color w:val="000000" w:themeColor="text1"/>
        </w:rPr>
        <w:t>Фигурная прошивка</w:t>
      </w:r>
    </w:p>
    <w:p w:rsidR="00497D4A" w:rsidRDefault="00497D4A" w:rsidP="00497D4A">
      <w:pPr>
        <w:pStyle w:val="a8"/>
        <w:rPr>
          <w:color w:val="000000" w:themeColor="text1"/>
        </w:rPr>
      </w:pPr>
      <w:r w:rsidRPr="00497D4A">
        <w:rPr>
          <w:rStyle w:val="a3"/>
          <w:color w:val="000000" w:themeColor="text1"/>
        </w:rPr>
        <w:t>Ширина:</w:t>
      </w:r>
      <w:r w:rsidRPr="00497D4A">
        <w:rPr>
          <w:color w:val="000000" w:themeColor="text1"/>
        </w:rPr>
        <w:t xml:space="preserve"> </w:t>
      </w:r>
      <w:r w:rsidR="004E544E">
        <w:rPr>
          <w:color w:val="000000" w:themeColor="text1"/>
        </w:rPr>
        <w:t>не менее 5</w:t>
      </w:r>
      <w:r w:rsidRPr="00497D4A">
        <w:rPr>
          <w:color w:val="000000" w:themeColor="text1"/>
        </w:rPr>
        <w:t xml:space="preserve"> см.</w:t>
      </w:r>
      <w:r w:rsidRPr="00497D4A">
        <w:rPr>
          <w:color w:val="000000" w:themeColor="text1"/>
        </w:rPr>
        <w:br/>
      </w:r>
      <w:r w:rsidRPr="00497D4A">
        <w:rPr>
          <w:rStyle w:val="a3"/>
          <w:color w:val="000000" w:themeColor="text1"/>
        </w:rPr>
        <w:t xml:space="preserve">Цвет: </w:t>
      </w:r>
      <w:r w:rsidRPr="00497D4A">
        <w:rPr>
          <w:color w:val="000000" w:themeColor="text1"/>
        </w:rPr>
        <w:t>черный.</w:t>
      </w:r>
      <w:r w:rsidRPr="00497D4A">
        <w:rPr>
          <w:color w:val="000000" w:themeColor="text1"/>
        </w:rPr>
        <w:br/>
      </w:r>
      <w:r w:rsidRPr="00497D4A">
        <w:rPr>
          <w:rStyle w:val="a3"/>
          <w:color w:val="000000" w:themeColor="text1"/>
        </w:rPr>
        <w:t>Размеры:</w:t>
      </w:r>
      <w:r w:rsidRPr="00497D4A">
        <w:rPr>
          <w:color w:val="000000" w:themeColor="text1"/>
        </w:rPr>
        <w:t xml:space="preserve"> 100-110 см, 110-120 см, 120-130 см, 130-140 см, 140-150 см (длина ремня от пряжки до окончания).</w:t>
      </w:r>
    </w:p>
    <w:p w:rsidR="00AD72B1" w:rsidRDefault="00AD72B1" w:rsidP="00497D4A">
      <w:pPr>
        <w:pStyle w:val="a8"/>
        <w:rPr>
          <w:color w:val="000000" w:themeColor="text1"/>
        </w:rPr>
      </w:pPr>
    </w:p>
    <w:p w:rsidR="00AD72B1" w:rsidRPr="00FD1396" w:rsidRDefault="00AD72B1" w:rsidP="00AD72B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70</w:t>
      </w:r>
      <w:r w:rsidRPr="00FD1396">
        <w:rPr>
          <w:rFonts w:ascii="Times New Roman" w:hAnsi="Times New Roman" w:cs="Times New Roman"/>
          <w:sz w:val="24"/>
          <w:szCs w:val="24"/>
          <w:lang w:val="ru-RU"/>
        </w:rPr>
        <w:t xml:space="preserve"> штук</w:t>
      </w:r>
    </w:p>
    <w:p w:rsidR="00AD72B1" w:rsidRPr="00497D4A" w:rsidRDefault="00AD72B1" w:rsidP="00497D4A">
      <w:pPr>
        <w:pStyle w:val="a8"/>
        <w:rPr>
          <w:color w:val="000000" w:themeColor="text1"/>
        </w:rPr>
      </w:pPr>
    </w:p>
    <w:p w:rsidR="00497D4A" w:rsidRPr="00497D4A" w:rsidRDefault="00497D4A" w:rsidP="00FD1396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</w:p>
    <w:p w:rsidR="00FD1396" w:rsidRPr="00FD1396" w:rsidRDefault="00FD1396" w:rsidP="00FD139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D1396" w:rsidRPr="00FD1396" w:rsidSect="004F0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E30"/>
    <w:multiLevelType w:val="multilevel"/>
    <w:tmpl w:val="A41092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5926B8C"/>
    <w:multiLevelType w:val="multilevel"/>
    <w:tmpl w:val="55784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8D5796D"/>
    <w:multiLevelType w:val="multilevel"/>
    <w:tmpl w:val="5656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E7B43"/>
    <w:multiLevelType w:val="multilevel"/>
    <w:tmpl w:val="1C1489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0D0739F"/>
    <w:multiLevelType w:val="multilevel"/>
    <w:tmpl w:val="B4AE05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2E2689E"/>
    <w:multiLevelType w:val="multilevel"/>
    <w:tmpl w:val="8528C9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A2B68B1"/>
    <w:multiLevelType w:val="multilevel"/>
    <w:tmpl w:val="527852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D362F96"/>
    <w:multiLevelType w:val="hybridMultilevel"/>
    <w:tmpl w:val="AAC8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054D4"/>
    <w:multiLevelType w:val="multilevel"/>
    <w:tmpl w:val="21447B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5070329"/>
    <w:multiLevelType w:val="multilevel"/>
    <w:tmpl w:val="EEC0E3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54A14F0"/>
    <w:multiLevelType w:val="multilevel"/>
    <w:tmpl w:val="DADA8E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A3E08E7"/>
    <w:multiLevelType w:val="multilevel"/>
    <w:tmpl w:val="4886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6D6435"/>
    <w:multiLevelType w:val="multilevel"/>
    <w:tmpl w:val="FE4C5F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650314E"/>
    <w:multiLevelType w:val="multilevel"/>
    <w:tmpl w:val="4FFE5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13"/>
  </w:num>
  <w:num w:numId="6">
    <w:abstractNumId w:val="12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57370"/>
    <w:rsid w:val="00141BC6"/>
    <w:rsid w:val="001B1909"/>
    <w:rsid w:val="00257370"/>
    <w:rsid w:val="00497D4A"/>
    <w:rsid w:val="004E544E"/>
    <w:rsid w:val="004F03E7"/>
    <w:rsid w:val="0055707F"/>
    <w:rsid w:val="00742598"/>
    <w:rsid w:val="00AD72B1"/>
    <w:rsid w:val="00B11DBC"/>
    <w:rsid w:val="00C9269E"/>
    <w:rsid w:val="00D57875"/>
    <w:rsid w:val="00FD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E7"/>
  </w:style>
  <w:style w:type="paragraph" w:styleId="1">
    <w:name w:val="heading 1"/>
    <w:basedOn w:val="a"/>
    <w:link w:val="10"/>
    <w:qFormat/>
    <w:rsid w:val="0055707F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color w:val="00397A"/>
      <w:kern w:val="36"/>
      <w:sz w:val="34"/>
      <w:szCs w:val="3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3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13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07F"/>
    <w:rPr>
      <w:rFonts w:ascii="Times New Roman" w:eastAsia="Times New Roman" w:hAnsi="Times New Roman" w:cs="Times New Roman"/>
      <w:b/>
      <w:bCs/>
      <w:color w:val="00397A"/>
      <w:kern w:val="36"/>
      <w:sz w:val="34"/>
      <w:szCs w:val="34"/>
      <w:lang w:val="ru-RU" w:eastAsia="ru-RU"/>
    </w:rPr>
  </w:style>
  <w:style w:type="character" w:styleId="a3">
    <w:name w:val="Strong"/>
    <w:uiPriority w:val="22"/>
    <w:qFormat/>
    <w:rsid w:val="0055707F"/>
    <w:rPr>
      <w:b/>
      <w:bCs/>
    </w:rPr>
  </w:style>
  <w:style w:type="paragraph" w:styleId="a4">
    <w:name w:val="Normal (Web)"/>
    <w:basedOn w:val="a"/>
    <w:uiPriority w:val="99"/>
    <w:rsid w:val="0055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ooltip">
    <w:name w:val="tooltip"/>
    <w:basedOn w:val="a0"/>
    <w:rsid w:val="0055707F"/>
  </w:style>
  <w:style w:type="character" w:customStyle="1" w:styleId="40">
    <w:name w:val="Заголовок 4 Знак"/>
    <w:basedOn w:val="a0"/>
    <w:link w:val="4"/>
    <w:uiPriority w:val="9"/>
    <w:semiHidden/>
    <w:rsid w:val="00FD1396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FD1396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5">
    <w:name w:val="Emphasis"/>
    <w:basedOn w:val="a0"/>
    <w:uiPriority w:val="20"/>
    <w:qFormat/>
    <w:rsid w:val="00FD13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D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39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97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Natalya.sk</cp:lastModifiedBy>
  <cp:revision>2</cp:revision>
  <dcterms:created xsi:type="dcterms:W3CDTF">2015-02-19T10:39:00Z</dcterms:created>
  <dcterms:modified xsi:type="dcterms:W3CDTF">2015-02-19T10:39:00Z</dcterms:modified>
</cp:coreProperties>
</file>